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2" w14:textId="0385C78D" w:rsidR="001D4225" w:rsidRDefault="00204C22">
      <w:pPr>
        <w:pStyle w:val="1"/>
        <w:keepNext w:val="0"/>
        <w:keepLines w:val="0"/>
        <w:spacing w:before="480"/>
        <w:rPr>
          <w:b/>
          <w:bCs/>
          <w:sz w:val="32"/>
          <w:szCs w:val="32"/>
        </w:rPr>
      </w:pPr>
      <w:bookmarkStart w:id="0" w:name="_v63qfx7dm7cg" w:colFirst="0" w:colLast="0"/>
      <w:bookmarkEnd w:id="0"/>
      <w:r>
        <w:rPr>
          <w:b/>
          <w:bCs/>
          <w:sz w:val="32"/>
          <w:szCs w:val="32"/>
          <w:lang w:val="en-US"/>
        </w:rPr>
        <w:t xml:space="preserve">SE-01-TS08 </w:t>
      </w:r>
      <w:r w:rsidR="00DA4E6F">
        <w:rPr>
          <w:b/>
          <w:bCs/>
          <w:sz w:val="32"/>
          <w:szCs w:val="32"/>
        </w:rPr>
        <w:t>ТЕХНИЧЕСКОЕ ЗАДАНИЕ</w:t>
      </w:r>
    </w:p>
    <w:p w14:paraId="00000003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" w:name="_x0uo7z4p1omm" w:colFirst="0" w:colLast="0"/>
      <w:bookmarkEnd w:id="1"/>
      <w:r>
        <w:rPr>
          <w:b/>
          <w:bCs/>
          <w:sz w:val="22"/>
          <w:szCs w:val="22"/>
        </w:rPr>
        <w:t xml:space="preserve">Доработка сервиса </w:t>
      </w:r>
      <w:proofErr w:type="spellStart"/>
      <w:r>
        <w:rPr>
          <w:b/>
          <w:bCs/>
          <w:sz w:val="22"/>
          <w:szCs w:val="22"/>
        </w:rPr>
        <w:t>purchases</w:t>
      </w:r>
      <w:proofErr w:type="spellEnd"/>
      <w:r>
        <w:rPr>
          <w:b/>
          <w:bCs/>
          <w:sz w:val="22"/>
          <w:szCs w:val="22"/>
        </w:rPr>
        <w:t xml:space="preserve"> под тарифную модель </w:t>
      </w:r>
      <w:proofErr w:type="spellStart"/>
      <w:r>
        <w:rPr>
          <w:b/>
          <w:bCs/>
          <w:sz w:val="22"/>
          <w:szCs w:val="22"/>
        </w:rPr>
        <w:t>MoodBoss</w:t>
      </w:r>
      <w:proofErr w:type="spellEnd"/>
    </w:p>
    <w:p w14:paraId="00000004" w14:textId="4F172861" w:rsidR="001D4225" w:rsidRDefault="00DA4E6F">
      <w:pPr>
        <w:spacing w:before="240" w:after="240"/>
      </w:pPr>
      <w:r>
        <w:t>Версия документа: 1.0</w:t>
      </w:r>
      <w:r>
        <w:br/>
        <w:t>Дата: 19.02.202</w:t>
      </w:r>
      <w:r>
        <w:t>6</w:t>
      </w:r>
      <w:r>
        <w:br/>
        <w:t xml:space="preserve">Проект: </w:t>
      </w:r>
      <w:proofErr w:type="spellStart"/>
      <w:r>
        <w:t>MoodBoss</w:t>
      </w:r>
      <w:proofErr w:type="spellEnd"/>
      <w:r>
        <w:br/>
        <w:t xml:space="preserve">Контур: </w:t>
      </w:r>
      <w:proofErr w:type="spellStart"/>
      <w:r>
        <w:t>Backend</w:t>
      </w:r>
      <w:proofErr w:type="spellEnd"/>
      <w:r>
        <w:t xml:space="preserve"> (</w:t>
      </w:r>
      <w:proofErr w:type="spellStart"/>
      <w:r>
        <w:t>Django</w:t>
      </w:r>
      <w:proofErr w:type="spellEnd"/>
      <w:r>
        <w:t xml:space="preserve">, </w:t>
      </w:r>
      <w:proofErr w:type="spellStart"/>
      <w:r>
        <w:t>purchases</w:t>
      </w:r>
      <w:proofErr w:type="spellEnd"/>
      <w:r>
        <w:t xml:space="preserve"> </w:t>
      </w:r>
      <w:proofErr w:type="spellStart"/>
      <w:r>
        <w:t>service</w:t>
      </w:r>
      <w:proofErr w:type="spellEnd"/>
      <w:r>
        <w:t>)</w:t>
      </w:r>
      <w:r>
        <w:br/>
        <w:t>Тип документа: Коммерческое предложение</w:t>
      </w:r>
    </w:p>
    <w:p w14:paraId="0EEC8A1F" w14:textId="77777777" w:rsidR="00204C22" w:rsidRDefault="00204C22" w:rsidP="00204C22">
      <w:pPr>
        <w:spacing w:before="240" w:after="240"/>
      </w:pPr>
      <w:r>
        <w:t xml:space="preserve">Основание: Договор № 25070101 от «01» июля 2025 г., Маркетинговый устав </w:t>
      </w:r>
      <w:proofErr w:type="spellStart"/>
      <w:r>
        <w:t>MoodBoss</w:t>
      </w:r>
      <w:proofErr w:type="spellEnd"/>
      <w:r>
        <w:t xml:space="preserve"> v1.3.5, Регламент порогов v1.3.5, Паспорт KPI v1.0.1</w:t>
      </w:r>
    </w:p>
    <w:p w14:paraId="4674EE73" w14:textId="77777777" w:rsidR="00204C22" w:rsidRDefault="00204C22">
      <w:pPr>
        <w:spacing w:before="240" w:after="240"/>
      </w:pPr>
    </w:p>
    <w:p w14:paraId="00000005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" w:name="_5bta8y4bp6c4" w:colFirst="0" w:colLast="0"/>
      <w:bookmarkEnd w:id="2"/>
      <w:r>
        <w:rPr>
          <w:b/>
          <w:bCs/>
          <w:sz w:val="22"/>
          <w:szCs w:val="22"/>
        </w:rPr>
        <w:t>0) Цель</w:t>
      </w:r>
    </w:p>
    <w:p w14:paraId="00000006" w14:textId="77777777" w:rsidR="001D4225" w:rsidRDefault="00DA4E6F">
      <w:pPr>
        <w:spacing w:before="240" w:after="240"/>
      </w:pPr>
      <w:r>
        <w:t xml:space="preserve">Обеспечить корректную коммерческую модель ассистента </w:t>
      </w:r>
      <w:proofErr w:type="spellStart"/>
      <w:r>
        <w:t>MoodBoss</w:t>
      </w:r>
      <w:proofErr w:type="spellEnd"/>
      <w:r>
        <w:t>:</w:t>
      </w:r>
    </w:p>
    <w:p w14:paraId="00000007" w14:textId="77777777" w:rsidR="001D4225" w:rsidRPr="00204C22" w:rsidRDefault="00DA4E6F">
      <w:pPr>
        <w:numPr>
          <w:ilvl w:val="0"/>
          <w:numId w:val="19"/>
        </w:numPr>
        <w:spacing w:before="240"/>
        <w:rPr>
          <w:lang w:val="en-US"/>
        </w:rPr>
      </w:pPr>
      <w:r>
        <w:t>тарифы</w:t>
      </w:r>
      <w:r w:rsidRPr="00204C22">
        <w:rPr>
          <w:lang w:val="en-US"/>
        </w:rPr>
        <w:t xml:space="preserve">: </w:t>
      </w:r>
      <w:r w:rsidRPr="00204C22">
        <w:rPr>
          <w:b/>
          <w:bCs/>
          <w:lang w:val="en-US"/>
        </w:rPr>
        <w:t>Free (Discovery), Plus (€9.99/</w:t>
      </w:r>
      <w:proofErr w:type="spellStart"/>
      <w:r>
        <w:rPr>
          <w:b/>
          <w:bCs/>
        </w:rPr>
        <w:t>мес</w:t>
      </w:r>
      <w:proofErr w:type="spellEnd"/>
      <w:r w:rsidRPr="00204C22">
        <w:rPr>
          <w:b/>
          <w:bCs/>
          <w:lang w:val="en-US"/>
        </w:rPr>
        <w:t>), Pro (€19.99/</w:t>
      </w:r>
      <w:proofErr w:type="spellStart"/>
      <w:r>
        <w:rPr>
          <w:b/>
          <w:bCs/>
        </w:rPr>
        <w:t>мес</w:t>
      </w:r>
      <w:proofErr w:type="spellEnd"/>
      <w:r w:rsidRPr="00204C22">
        <w:rPr>
          <w:b/>
          <w:bCs/>
          <w:lang w:val="en-US"/>
        </w:rPr>
        <w:t>)</w:t>
      </w:r>
      <w:r w:rsidRPr="00204C22">
        <w:rPr>
          <w:b/>
          <w:bCs/>
          <w:lang w:val="en-US"/>
        </w:rPr>
        <w:br/>
      </w:r>
    </w:p>
    <w:p w14:paraId="00000008" w14:textId="77777777" w:rsidR="001D4225" w:rsidRDefault="00DA4E6F">
      <w:pPr>
        <w:numPr>
          <w:ilvl w:val="0"/>
          <w:numId w:val="19"/>
        </w:numPr>
      </w:pPr>
      <w:r>
        <w:t>лимиты запросов асси</w:t>
      </w:r>
      <w:r>
        <w:t>стента:</w:t>
      </w:r>
      <w:r>
        <w:br/>
      </w:r>
    </w:p>
    <w:p w14:paraId="00000009" w14:textId="77777777" w:rsidR="001D4225" w:rsidRDefault="00DA4E6F">
      <w:pPr>
        <w:numPr>
          <w:ilvl w:val="1"/>
          <w:numId w:val="19"/>
        </w:numPr>
      </w:pPr>
      <w:r>
        <w:rPr>
          <w:b/>
          <w:bCs/>
        </w:rPr>
        <w:t>Free (Discovery)</w:t>
      </w:r>
      <w:r>
        <w:t>: день 1 — 7, день 2 — 5, далее с дня 3 — 5 в месяц</w:t>
      </w:r>
      <w:r>
        <w:br/>
      </w:r>
    </w:p>
    <w:p w14:paraId="0000000A" w14:textId="77777777" w:rsidR="001D4225" w:rsidRDefault="00DA4E6F">
      <w:pPr>
        <w:numPr>
          <w:ilvl w:val="1"/>
          <w:numId w:val="19"/>
        </w:numPr>
      </w:pPr>
      <w:r>
        <w:rPr>
          <w:b/>
          <w:bCs/>
        </w:rPr>
        <w:t>Plus</w:t>
      </w:r>
      <w:r>
        <w:t>: 100/</w:t>
      </w:r>
      <w:proofErr w:type="spellStart"/>
      <w:r>
        <w:t>мес</w:t>
      </w:r>
      <w:proofErr w:type="spellEnd"/>
      <w:r>
        <w:br/>
      </w:r>
    </w:p>
    <w:p w14:paraId="0000000B" w14:textId="77777777" w:rsidR="001D4225" w:rsidRDefault="00DA4E6F">
      <w:pPr>
        <w:numPr>
          <w:ilvl w:val="1"/>
          <w:numId w:val="19"/>
        </w:numPr>
      </w:pPr>
      <w:r>
        <w:rPr>
          <w:b/>
          <w:bCs/>
        </w:rPr>
        <w:t>Pro</w:t>
      </w:r>
      <w:r>
        <w:t>: 600/</w:t>
      </w:r>
      <w:proofErr w:type="spellStart"/>
      <w:r>
        <w:t>мес</w:t>
      </w:r>
      <w:proofErr w:type="spellEnd"/>
      <w:r>
        <w:br/>
      </w:r>
    </w:p>
    <w:p w14:paraId="0000000C" w14:textId="77777777" w:rsidR="001D4225" w:rsidRDefault="00DA4E6F">
      <w:pPr>
        <w:numPr>
          <w:ilvl w:val="0"/>
          <w:numId w:val="19"/>
        </w:numPr>
        <w:spacing w:after="240"/>
      </w:pPr>
      <w:r>
        <w:t xml:space="preserve">единый API-контракт, чтобы </w:t>
      </w:r>
      <w:proofErr w:type="spellStart"/>
      <w:r>
        <w:rPr>
          <w:b/>
          <w:bCs/>
        </w:rPr>
        <w:t>calculations</w:t>
      </w:r>
      <w:proofErr w:type="spellEnd"/>
      <w:r>
        <w:t xml:space="preserve"> мог проверять/списывать лимит при каждом обращении к ассистенту.</w:t>
      </w:r>
      <w:r>
        <w:br/>
      </w:r>
    </w:p>
    <w:p w14:paraId="0000000D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3" w:name="_itfzs8dgzyvd" w:colFirst="0" w:colLast="0"/>
      <w:bookmarkEnd w:id="3"/>
      <w:r>
        <w:rPr>
          <w:b/>
          <w:bCs/>
          <w:sz w:val="22"/>
          <w:szCs w:val="22"/>
        </w:rPr>
        <w:t>1) Границы работ (что делаем)</w:t>
      </w:r>
    </w:p>
    <w:p w14:paraId="0000000E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4" w:name="_4yojj17x012x" w:colFirst="0" w:colLast="0"/>
      <w:bookmarkEnd w:id="4"/>
      <w:r>
        <w:rPr>
          <w:b/>
          <w:bCs/>
          <w:color w:val="000000"/>
          <w:sz w:val="22"/>
          <w:szCs w:val="22"/>
        </w:rPr>
        <w:t>1.1. Тарифы и</w:t>
      </w:r>
      <w:r>
        <w:rPr>
          <w:b/>
          <w:bCs/>
          <w:color w:val="000000"/>
          <w:sz w:val="22"/>
          <w:szCs w:val="22"/>
        </w:rPr>
        <w:t xml:space="preserve"> источники подписки</w:t>
      </w:r>
    </w:p>
    <w:p w14:paraId="0000000F" w14:textId="77777777" w:rsidR="001D4225" w:rsidRDefault="00DA4E6F">
      <w:pPr>
        <w:numPr>
          <w:ilvl w:val="0"/>
          <w:numId w:val="22"/>
        </w:numPr>
        <w:spacing w:before="240"/>
      </w:pPr>
      <w:r>
        <w:t>Расширить внутренние типы подписок:</w:t>
      </w:r>
      <w:r>
        <w:br/>
      </w:r>
    </w:p>
    <w:p w14:paraId="00000010" w14:textId="77777777" w:rsidR="001D4225" w:rsidRDefault="00DA4E6F">
      <w:pPr>
        <w:numPr>
          <w:ilvl w:val="0"/>
          <w:numId w:val="27"/>
        </w:numPr>
      </w:pPr>
      <w:r>
        <w:rPr>
          <w:rFonts w:ascii="Roboto Mono" w:eastAsia="Roboto Mono" w:hAnsi="Roboto Mono" w:cs="Roboto Mono"/>
          <w:color w:val="188038"/>
        </w:rPr>
        <w:t>FREE</w:t>
      </w:r>
      <w:r>
        <w:t xml:space="preserve">, </w:t>
      </w:r>
      <w:r>
        <w:rPr>
          <w:rFonts w:ascii="Roboto Mono" w:eastAsia="Roboto Mono" w:hAnsi="Roboto Mono" w:cs="Roboto Mono"/>
          <w:color w:val="188038"/>
        </w:rPr>
        <w:t>PLUS</w:t>
      </w:r>
      <w:r>
        <w:t xml:space="preserve">, </w:t>
      </w:r>
      <w:r>
        <w:rPr>
          <w:rFonts w:ascii="Roboto Mono" w:eastAsia="Roboto Mono" w:hAnsi="Roboto Mono" w:cs="Roboto Mono"/>
          <w:color w:val="188038"/>
        </w:rPr>
        <w:t>PRO</w:t>
      </w:r>
      <w:r>
        <w:rPr>
          <w:rFonts w:ascii="Roboto Mono" w:eastAsia="Roboto Mono" w:hAnsi="Roboto Mono" w:cs="Roboto Mono"/>
          <w:color w:val="188038"/>
        </w:rPr>
        <w:br/>
      </w:r>
    </w:p>
    <w:p w14:paraId="00000011" w14:textId="77777777" w:rsidR="001D4225" w:rsidRDefault="00DA4E6F">
      <w:pPr>
        <w:numPr>
          <w:ilvl w:val="0"/>
          <w:numId w:val="18"/>
        </w:numPr>
      </w:pPr>
      <w:r>
        <w:rPr>
          <w:rFonts w:ascii="Arial Unicode MS" w:eastAsia="Arial Unicode MS" w:hAnsi="Arial Unicode MS" w:cs="Arial Unicode MS"/>
        </w:rPr>
        <w:t xml:space="preserve">Поддержать привязку </w:t>
      </w:r>
      <w:proofErr w:type="spellStart"/>
      <w:r>
        <w:rPr>
          <w:rFonts w:ascii="Arial Unicode MS" w:eastAsia="Arial Unicode MS" w:hAnsi="Arial Unicode MS" w:cs="Arial Unicode MS"/>
        </w:rPr>
        <w:t>store</w:t>
      </w:r>
      <w:proofErr w:type="spellEnd"/>
      <w:r>
        <w:rPr>
          <w:rFonts w:ascii="Arial Unicode MS" w:eastAsia="Arial Unicode MS" w:hAnsi="Arial Unicode MS" w:cs="Arial Unicode MS"/>
        </w:rPr>
        <w:t xml:space="preserve"> </w:t>
      </w:r>
      <w:proofErr w:type="spellStart"/>
      <w:r>
        <w:rPr>
          <w:rFonts w:ascii="Arial Unicode MS" w:eastAsia="Arial Unicode MS" w:hAnsi="Arial Unicode MS" w:cs="Arial Unicode MS"/>
        </w:rPr>
        <w:t>product_id</w:t>
      </w:r>
      <w:proofErr w:type="spellEnd"/>
      <w:r>
        <w:rPr>
          <w:rFonts w:ascii="Arial Unicode MS" w:eastAsia="Arial Unicode MS" w:hAnsi="Arial Unicode MS" w:cs="Arial Unicode MS"/>
        </w:rPr>
        <w:t xml:space="preserve"> → внутренний тариф:</w:t>
      </w:r>
      <w:r>
        <w:rPr>
          <w:rFonts w:ascii="Arial Unicode MS" w:eastAsia="Arial Unicode MS" w:hAnsi="Arial Unicode MS" w:cs="Arial Unicode MS"/>
        </w:rPr>
        <w:br/>
      </w:r>
    </w:p>
    <w:p w14:paraId="00000012" w14:textId="77777777" w:rsidR="001D4225" w:rsidRPr="00204C22" w:rsidRDefault="00DA4E6F">
      <w:pPr>
        <w:numPr>
          <w:ilvl w:val="0"/>
          <w:numId w:val="13"/>
        </w:numPr>
        <w:rPr>
          <w:lang w:val="en-US"/>
        </w:rPr>
      </w:pPr>
      <w:r w:rsidRPr="00204C22">
        <w:rPr>
          <w:lang w:val="en-US"/>
        </w:rPr>
        <w:t xml:space="preserve">Apple / Google: </w:t>
      </w:r>
      <w:r>
        <w:t>маппинг</w:t>
      </w:r>
      <w:r w:rsidRPr="00204C22">
        <w:rPr>
          <w:lang w:val="en-US"/>
        </w:rPr>
        <w:t xml:space="preserve"> </w:t>
      </w:r>
      <w:proofErr w:type="spellStart"/>
      <w:r w:rsidRPr="00204C22">
        <w:rPr>
          <w:lang w:val="en-US"/>
        </w:rPr>
        <w:t>product_id</w:t>
      </w:r>
      <w:proofErr w:type="spellEnd"/>
      <w:r w:rsidRPr="00204C22">
        <w:rPr>
          <w:lang w:val="en-US"/>
        </w:rPr>
        <w:t xml:space="preserve"> </w:t>
      </w:r>
      <w:r>
        <w:t>в</w:t>
      </w:r>
      <w:r w:rsidRPr="00204C22">
        <w:rPr>
          <w:lang w:val="en-US"/>
        </w:rPr>
        <w:t xml:space="preserve"> </w:t>
      </w:r>
      <w:r w:rsidRPr="00204C22">
        <w:rPr>
          <w:rFonts w:ascii="Roboto Mono" w:eastAsia="Roboto Mono" w:hAnsi="Roboto Mono" w:cs="Roboto Mono"/>
          <w:color w:val="188038"/>
          <w:lang w:val="en-US"/>
        </w:rPr>
        <w:t>PLUS</w:t>
      </w:r>
      <w:r w:rsidRPr="00204C22">
        <w:rPr>
          <w:lang w:val="en-US"/>
        </w:rPr>
        <w:t>/</w:t>
      </w:r>
      <w:r w:rsidRPr="00204C22">
        <w:rPr>
          <w:rFonts w:ascii="Roboto Mono" w:eastAsia="Roboto Mono" w:hAnsi="Roboto Mono" w:cs="Roboto Mono"/>
          <w:color w:val="188038"/>
          <w:lang w:val="en-US"/>
        </w:rPr>
        <w:t>PRO</w:t>
      </w:r>
      <w:r w:rsidRPr="00204C22">
        <w:rPr>
          <w:rFonts w:ascii="Roboto Mono" w:eastAsia="Roboto Mono" w:hAnsi="Roboto Mono" w:cs="Roboto Mono"/>
          <w:color w:val="188038"/>
          <w:lang w:val="en-US"/>
        </w:rPr>
        <w:br/>
      </w:r>
    </w:p>
    <w:p w14:paraId="00000013" w14:textId="77777777" w:rsidR="001D4225" w:rsidRDefault="00DA4E6F">
      <w:pPr>
        <w:numPr>
          <w:ilvl w:val="0"/>
          <w:numId w:val="33"/>
        </w:numPr>
      </w:pPr>
      <w:r>
        <w:rPr>
          <w:rFonts w:ascii="Roboto Mono" w:eastAsia="Roboto Mono" w:hAnsi="Roboto Mono" w:cs="Roboto Mono"/>
          <w:color w:val="188038"/>
        </w:rPr>
        <w:lastRenderedPageBreak/>
        <w:t>FREE</w:t>
      </w:r>
      <w:r>
        <w:t xml:space="preserve"> доступ:</w:t>
      </w:r>
      <w:r>
        <w:br/>
      </w:r>
    </w:p>
    <w:p w14:paraId="00000014" w14:textId="77777777" w:rsidR="001D4225" w:rsidRDefault="00DA4E6F">
      <w:pPr>
        <w:numPr>
          <w:ilvl w:val="0"/>
          <w:numId w:val="15"/>
        </w:numPr>
        <w:spacing w:after="240"/>
      </w:pPr>
      <w:r>
        <w:t xml:space="preserve">вычисляется по факту отсутствия активной платной подписки (или хранится как </w:t>
      </w:r>
      <w:proofErr w:type="spellStart"/>
      <w:r>
        <w:rPr>
          <w:rFonts w:ascii="Roboto Mono" w:eastAsia="Roboto Mono" w:hAnsi="Roboto Mono" w:cs="Roboto Mono"/>
          <w:color w:val="188038"/>
        </w:rPr>
        <w:t>provider</w:t>
      </w:r>
      <w:proofErr w:type="spellEnd"/>
      <w:r>
        <w:rPr>
          <w:rFonts w:ascii="Roboto Mono" w:eastAsia="Roboto Mono" w:hAnsi="Roboto Mono" w:cs="Roboto Mono"/>
          <w:color w:val="188038"/>
        </w:rPr>
        <w:t>=ADMIN</w:t>
      </w:r>
      <w:r>
        <w:t xml:space="preserve"> — по решению реализации), </w:t>
      </w:r>
      <w:r>
        <w:rPr>
          <w:b/>
          <w:bCs/>
        </w:rPr>
        <w:t xml:space="preserve">но в рамках работ обязательно должна корректно работать логика </w:t>
      </w:r>
      <w:proofErr w:type="spellStart"/>
      <w:r>
        <w:rPr>
          <w:b/>
          <w:bCs/>
        </w:rPr>
        <w:t>trial</w:t>
      </w:r>
      <w:proofErr w:type="spellEnd"/>
      <w:r>
        <w:rPr>
          <w:b/>
          <w:bCs/>
        </w:rPr>
        <w:t xml:space="preserve"> day1/day2</w:t>
      </w:r>
      <w:r>
        <w:t>.</w:t>
      </w:r>
      <w:r>
        <w:br/>
      </w:r>
    </w:p>
    <w:p w14:paraId="00000015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5" w:name="_udxfa79dnxai" w:colFirst="0" w:colLast="0"/>
      <w:bookmarkEnd w:id="5"/>
      <w:r>
        <w:rPr>
          <w:b/>
          <w:bCs/>
          <w:color w:val="000000"/>
          <w:sz w:val="22"/>
          <w:szCs w:val="22"/>
        </w:rPr>
        <w:t>1.2. Учёт использования (</w:t>
      </w:r>
      <w:proofErr w:type="spellStart"/>
      <w:r>
        <w:rPr>
          <w:b/>
          <w:bCs/>
          <w:color w:val="000000"/>
          <w:sz w:val="22"/>
          <w:szCs w:val="22"/>
        </w:rPr>
        <w:t>quota</w:t>
      </w:r>
      <w:proofErr w:type="spellEnd"/>
      <w:r>
        <w:rPr>
          <w:b/>
          <w:bCs/>
          <w:color w:val="000000"/>
          <w:sz w:val="22"/>
          <w:szCs w:val="22"/>
        </w:rPr>
        <w:t>/</w:t>
      </w:r>
      <w:proofErr w:type="spellStart"/>
      <w:r>
        <w:rPr>
          <w:b/>
          <w:bCs/>
          <w:color w:val="000000"/>
          <w:sz w:val="22"/>
          <w:szCs w:val="22"/>
        </w:rPr>
        <w:t>usage</w:t>
      </w:r>
      <w:proofErr w:type="spellEnd"/>
      <w:r>
        <w:rPr>
          <w:b/>
          <w:bCs/>
          <w:color w:val="000000"/>
          <w:sz w:val="22"/>
          <w:szCs w:val="22"/>
        </w:rPr>
        <w:t>)</w:t>
      </w:r>
    </w:p>
    <w:p w14:paraId="00000016" w14:textId="77777777" w:rsidR="001D4225" w:rsidRDefault="00DA4E6F">
      <w:pPr>
        <w:spacing w:before="240" w:after="240"/>
      </w:pPr>
      <w:r>
        <w:t xml:space="preserve">Добавить в </w:t>
      </w:r>
      <w:proofErr w:type="spellStart"/>
      <w:r>
        <w:t>purchases</w:t>
      </w:r>
      <w:proofErr w:type="spellEnd"/>
      <w:r>
        <w:t xml:space="preserve"> учёт “сколько запросов ассистента уже использовано в текущем периоде”:</w:t>
      </w:r>
    </w:p>
    <w:p w14:paraId="00000017" w14:textId="77777777" w:rsidR="001D4225" w:rsidRDefault="00DA4E6F">
      <w:pPr>
        <w:numPr>
          <w:ilvl w:val="0"/>
          <w:numId w:val="29"/>
        </w:numPr>
        <w:spacing w:before="240"/>
      </w:pPr>
      <w:r>
        <w:t xml:space="preserve">период: </w:t>
      </w:r>
      <w:r>
        <w:rPr>
          <w:b/>
          <w:bCs/>
        </w:rPr>
        <w:t>календарный месяц</w:t>
      </w:r>
      <w:r>
        <w:t xml:space="preserve"> (или </w:t>
      </w:r>
      <w:proofErr w:type="spellStart"/>
      <w:r>
        <w:t>rolling</w:t>
      </w:r>
      <w:proofErr w:type="spellEnd"/>
      <w:r>
        <w:t xml:space="preserve"> </w:t>
      </w:r>
      <w:proofErr w:type="spellStart"/>
      <w:r>
        <w:t>month</w:t>
      </w:r>
      <w:proofErr w:type="spellEnd"/>
      <w:r>
        <w:t xml:space="preserve"> от даты начала — выбрать один вариант и закрепить; рекомендую календарный месяц)</w:t>
      </w:r>
      <w:r>
        <w:br/>
      </w:r>
    </w:p>
    <w:p w14:paraId="00000018" w14:textId="77777777" w:rsidR="001D4225" w:rsidRPr="00204C22" w:rsidRDefault="00DA4E6F">
      <w:pPr>
        <w:numPr>
          <w:ilvl w:val="0"/>
          <w:numId w:val="29"/>
        </w:numPr>
        <w:rPr>
          <w:lang w:val="en-US"/>
        </w:rPr>
      </w:pPr>
      <w:r>
        <w:t>хранение</w:t>
      </w:r>
      <w:r w:rsidRPr="00204C22">
        <w:rPr>
          <w:lang w:val="en-US"/>
        </w:rPr>
        <w:t xml:space="preserve"> </w:t>
      </w:r>
      <w:r>
        <w:t>счётчика</w:t>
      </w:r>
      <w:r w:rsidRPr="00204C22">
        <w:rPr>
          <w:lang w:val="en-US"/>
        </w:rPr>
        <w:t xml:space="preserve"> usage per user per </w:t>
      </w:r>
      <w:r w:rsidRPr="00204C22">
        <w:rPr>
          <w:lang w:val="en-US"/>
        </w:rPr>
        <w:t>period</w:t>
      </w:r>
      <w:r w:rsidRPr="00204C22">
        <w:rPr>
          <w:lang w:val="en-US"/>
        </w:rPr>
        <w:br/>
      </w:r>
    </w:p>
    <w:p w14:paraId="00000019" w14:textId="77777777" w:rsidR="001D4225" w:rsidRDefault="00DA4E6F">
      <w:pPr>
        <w:numPr>
          <w:ilvl w:val="0"/>
          <w:numId w:val="29"/>
        </w:numPr>
        <w:spacing w:after="240"/>
      </w:pPr>
      <w:r>
        <w:t xml:space="preserve">поддержка корректного </w:t>
      </w:r>
      <w:proofErr w:type="spellStart"/>
      <w:r>
        <w:t>reset</w:t>
      </w:r>
      <w:proofErr w:type="spellEnd"/>
      <w:r>
        <w:t xml:space="preserve"> логикой периода (без ручных вмешательств)</w:t>
      </w:r>
      <w:r>
        <w:br/>
      </w:r>
    </w:p>
    <w:p w14:paraId="0000001A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6" w:name="_3rj39h2b18qk" w:colFirst="0" w:colLast="0"/>
      <w:bookmarkEnd w:id="6"/>
      <w:r>
        <w:rPr>
          <w:b/>
          <w:bCs/>
          <w:color w:val="000000"/>
          <w:sz w:val="22"/>
          <w:szCs w:val="22"/>
        </w:rPr>
        <w:t xml:space="preserve">1.3. API для </w:t>
      </w:r>
      <w:proofErr w:type="spellStart"/>
      <w:r>
        <w:rPr>
          <w:b/>
          <w:bCs/>
          <w:color w:val="000000"/>
          <w:sz w:val="22"/>
          <w:szCs w:val="22"/>
        </w:rPr>
        <w:t>calculations</w:t>
      </w:r>
      <w:proofErr w:type="spellEnd"/>
    </w:p>
    <w:p w14:paraId="0000001B" w14:textId="77777777" w:rsidR="001D4225" w:rsidRDefault="00DA4E6F">
      <w:pPr>
        <w:spacing w:before="240" w:after="240"/>
      </w:pPr>
      <w:r>
        <w:t xml:space="preserve">Добавить контрактные </w:t>
      </w:r>
      <w:proofErr w:type="spellStart"/>
      <w:r>
        <w:t>endpoint’ы</w:t>
      </w:r>
      <w:proofErr w:type="spellEnd"/>
      <w:r>
        <w:t>:</w:t>
      </w:r>
    </w:p>
    <w:p w14:paraId="0000001C" w14:textId="77777777" w:rsidR="001D4225" w:rsidRDefault="00DA4E6F">
      <w:pPr>
        <w:numPr>
          <w:ilvl w:val="0"/>
          <w:numId w:val="1"/>
        </w:numPr>
        <w:spacing w:before="240"/>
      </w:pPr>
      <w:r>
        <w:rPr>
          <w:b/>
          <w:bCs/>
        </w:rPr>
        <w:t>GET</w:t>
      </w:r>
      <w:r>
        <w:t xml:space="preserve"> “текущий план и квота”</w:t>
      </w:r>
      <w:r>
        <w:br/>
      </w:r>
    </w:p>
    <w:p w14:paraId="0000001D" w14:textId="77777777" w:rsidR="001D4225" w:rsidRDefault="00DA4E6F">
      <w:pPr>
        <w:numPr>
          <w:ilvl w:val="0"/>
          <w:numId w:val="1"/>
        </w:numPr>
      </w:pPr>
      <w:r>
        <w:rPr>
          <w:b/>
          <w:bCs/>
        </w:rPr>
        <w:t>POST</w:t>
      </w:r>
      <w:r>
        <w:t xml:space="preserve"> “списать 1 запрос” (с возвратом </w:t>
      </w:r>
      <w:proofErr w:type="spellStart"/>
      <w:r>
        <w:t>remaining</w:t>
      </w:r>
      <w:proofErr w:type="spellEnd"/>
      <w:r>
        <w:t>/</w:t>
      </w:r>
      <w:proofErr w:type="spellStart"/>
      <w:r>
        <w:t>limit</w:t>
      </w:r>
      <w:proofErr w:type="spellEnd"/>
      <w:r>
        <w:t>/</w:t>
      </w:r>
      <w:proofErr w:type="spellStart"/>
      <w:r>
        <w:t>used</w:t>
      </w:r>
      <w:proofErr w:type="spellEnd"/>
      <w:r>
        <w:t>)</w:t>
      </w:r>
      <w:r>
        <w:br/>
      </w:r>
    </w:p>
    <w:p w14:paraId="0000001E" w14:textId="77777777" w:rsidR="001D4225" w:rsidRDefault="00DA4E6F">
      <w:pPr>
        <w:numPr>
          <w:ilvl w:val="0"/>
          <w:numId w:val="1"/>
        </w:numPr>
        <w:spacing w:after="240"/>
      </w:pPr>
      <w:r>
        <w:t xml:space="preserve">(опционально для </w:t>
      </w:r>
      <w:proofErr w:type="spellStart"/>
      <w:r>
        <w:t>прод</w:t>
      </w:r>
      <w:proofErr w:type="spellEnd"/>
      <w:r>
        <w:t xml:space="preserve">-уровня) </w:t>
      </w:r>
      <w:r>
        <w:rPr>
          <w:b/>
          <w:bCs/>
        </w:rPr>
        <w:t>идемпотентность списания</w:t>
      </w:r>
      <w:r>
        <w:t xml:space="preserve"> по </w:t>
      </w:r>
      <w:proofErr w:type="spellStart"/>
      <w:r>
        <w:rPr>
          <w:rFonts w:ascii="Roboto Mono" w:eastAsia="Roboto Mono" w:hAnsi="Roboto Mono" w:cs="Roboto Mono"/>
          <w:color w:val="188038"/>
        </w:rPr>
        <w:t>request_id</w:t>
      </w:r>
      <w:proofErr w:type="spellEnd"/>
      <w:r>
        <w:t xml:space="preserve"> чтобы повторные запросы не съедали лимит дважды.</w:t>
      </w:r>
      <w:r>
        <w:br/>
      </w:r>
    </w:p>
    <w:p w14:paraId="0000001F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7" w:name="_6h8p0y1scfvz" w:colFirst="0" w:colLast="0"/>
      <w:bookmarkEnd w:id="7"/>
      <w:r>
        <w:rPr>
          <w:b/>
          <w:bCs/>
          <w:color w:val="000000"/>
          <w:sz w:val="22"/>
          <w:szCs w:val="22"/>
        </w:rPr>
        <w:t xml:space="preserve">1.4. </w:t>
      </w:r>
      <w:proofErr w:type="spellStart"/>
      <w:r>
        <w:rPr>
          <w:b/>
          <w:bCs/>
          <w:color w:val="000000"/>
          <w:sz w:val="22"/>
          <w:szCs w:val="22"/>
        </w:rPr>
        <w:t>Техдолг</w:t>
      </w:r>
      <w:proofErr w:type="spellEnd"/>
      <w:r>
        <w:rPr>
          <w:b/>
          <w:bCs/>
          <w:color w:val="000000"/>
          <w:sz w:val="22"/>
          <w:szCs w:val="22"/>
        </w:rPr>
        <w:t xml:space="preserve"> контейнера (обязательно)</w:t>
      </w:r>
    </w:p>
    <w:p w14:paraId="00000020" w14:textId="77777777" w:rsidR="001D4225" w:rsidRDefault="00DA4E6F">
      <w:pPr>
        <w:spacing w:before="240" w:after="240"/>
      </w:pPr>
      <w:r>
        <w:t xml:space="preserve">Привести </w:t>
      </w:r>
      <w:proofErr w:type="spellStart"/>
      <w:r>
        <w:t>Dockerfile</w:t>
      </w:r>
      <w:proofErr w:type="spellEnd"/>
      <w:r>
        <w:t>/</w:t>
      </w:r>
      <w:proofErr w:type="spellStart"/>
      <w:r>
        <w:t>entrypoint</w:t>
      </w:r>
      <w:proofErr w:type="spellEnd"/>
      <w:r>
        <w:t xml:space="preserve"> </w:t>
      </w:r>
      <w:proofErr w:type="spellStart"/>
      <w:r>
        <w:t>purchases</w:t>
      </w:r>
      <w:proofErr w:type="spellEnd"/>
      <w:r>
        <w:t xml:space="preserve"> к реальному Python/</w:t>
      </w:r>
      <w:proofErr w:type="spellStart"/>
      <w:r>
        <w:t>Django</w:t>
      </w:r>
      <w:proofErr w:type="spellEnd"/>
      <w:r>
        <w:t xml:space="preserve"> сервису (сейчас в архиве </w:t>
      </w:r>
      <w:proofErr w:type="spellStart"/>
      <w:r>
        <w:t>Dockerfile</w:t>
      </w:r>
      <w:proofErr w:type="spellEnd"/>
      <w:r>
        <w:t xml:space="preserve"> — </w:t>
      </w:r>
      <w:proofErr w:type="spellStart"/>
      <w:r>
        <w:t>node</w:t>
      </w:r>
      <w:proofErr w:type="spellEnd"/>
      <w:r>
        <w:t>-заглушка), чтобы по</w:t>
      </w:r>
      <w:r>
        <w:t>ставка была разворачиваемой.</w:t>
      </w:r>
    </w:p>
    <w:p w14:paraId="00000021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8" w:name="_qbigvonh76mo" w:colFirst="0" w:colLast="0"/>
      <w:bookmarkEnd w:id="8"/>
      <w:r>
        <w:rPr>
          <w:b/>
          <w:bCs/>
          <w:sz w:val="22"/>
          <w:szCs w:val="22"/>
        </w:rPr>
        <w:t>2) Не делаем (явно исключаем)</w:t>
      </w:r>
    </w:p>
    <w:p w14:paraId="00000022" w14:textId="77777777" w:rsidR="001D4225" w:rsidRDefault="00DA4E6F">
      <w:pPr>
        <w:numPr>
          <w:ilvl w:val="0"/>
          <w:numId w:val="14"/>
        </w:numPr>
        <w:spacing w:before="240"/>
      </w:pPr>
      <w:r>
        <w:t>Платёжную витрину/</w:t>
      </w:r>
      <w:proofErr w:type="spellStart"/>
      <w:r>
        <w:t>checkout</w:t>
      </w:r>
      <w:proofErr w:type="spellEnd"/>
      <w:r>
        <w:t xml:space="preserve"> в приложении.</w:t>
      </w:r>
      <w:r>
        <w:br/>
      </w:r>
    </w:p>
    <w:p w14:paraId="00000023" w14:textId="77777777" w:rsidR="001D4225" w:rsidRDefault="00DA4E6F">
      <w:pPr>
        <w:numPr>
          <w:ilvl w:val="0"/>
          <w:numId w:val="14"/>
        </w:numPr>
      </w:pPr>
      <w:r>
        <w:t>Сложные промо/купонные механики.</w:t>
      </w:r>
      <w:r>
        <w:br/>
      </w:r>
    </w:p>
    <w:p w14:paraId="00000024" w14:textId="77777777" w:rsidR="001D4225" w:rsidRDefault="00DA4E6F">
      <w:pPr>
        <w:numPr>
          <w:ilvl w:val="0"/>
          <w:numId w:val="14"/>
        </w:numPr>
      </w:pPr>
      <w:r>
        <w:t xml:space="preserve">Детальные финансовые отчёты (LTV/выручка) — это контур аналитики, не </w:t>
      </w:r>
      <w:proofErr w:type="spellStart"/>
      <w:r>
        <w:t>purchases</w:t>
      </w:r>
      <w:proofErr w:type="spellEnd"/>
      <w:r>
        <w:t>.</w:t>
      </w:r>
      <w:r>
        <w:br/>
      </w:r>
    </w:p>
    <w:p w14:paraId="00000025" w14:textId="77777777" w:rsidR="001D4225" w:rsidRDefault="00DA4E6F">
      <w:pPr>
        <w:numPr>
          <w:ilvl w:val="0"/>
          <w:numId w:val="14"/>
        </w:numPr>
        <w:spacing w:after="240"/>
      </w:pPr>
      <w:r>
        <w:lastRenderedPageBreak/>
        <w:t xml:space="preserve">Миграции исторических лимитов (если нет </w:t>
      </w:r>
      <w:r>
        <w:t>данных — начинаем учёт с момента выката).</w:t>
      </w:r>
      <w:r>
        <w:br/>
      </w:r>
    </w:p>
    <w:p w14:paraId="00000026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9" w:name="_is3yxch3mor4" w:colFirst="0" w:colLast="0"/>
      <w:bookmarkEnd w:id="9"/>
      <w:r>
        <w:rPr>
          <w:b/>
          <w:bCs/>
          <w:sz w:val="22"/>
          <w:szCs w:val="22"/>
        </w:rPr>
        <w:t>3) Функциональные требования</w:t>
      </w:r>
    </w:p>
    <w:p w14:paraId="00000027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0" w:name="_ww3cpv4q8fxc" w:colFirst="0" w:colLast="0"/>
      <w:bookmarkEnd w:id="10"/>
      <w:r>
        <w:rPr>
          <w:b/>
          <w:bCs/>
          <w:color w:val="000000"/>
          <w:sz w:val="22"/>
          <w:szCs w:val="22"/>
        </w:rPr>
        <w:t>3.1. Определение активного тарифа</w:t>
      </w:r>
    </w:p>
    <w:p w14:paraId="00000028" w14:textId="77777777" w:rsidR="001D4225" w:rsidRDefault="00DA4E6F">
      <w:pPr>
        <w:spacing w:before="240" w:after="240"/>
      </w:pPr>
      <w:r>
        <w:t>Приоритет:</w:t>
      </w:r>
    </w:p>
    <w:p w14:paraId="00000029" w14:textId="77777777" w:rsidR="001D4225" w:rsidRDefault="00DA4E6F">
      <w:pPr>
        <w:numPr>
          <w:ilvl w:val="0"/>
          <w:numId w:val="8"/>
        </w:numPr>
        <w:spacing w:before="240"/>
      </w:pPr>
      <w:r>
        <w:t xml:space="preserve">Если есть активная подписка </w:t>
      </w:r>
      <w:r>
        <w:rPr>
          <w:rFonts w:ascii="Roboto Mono" w:eastAsia="Roboto Mono" w:hAnsi="Roboto Mono" w:cs="Roboto Mono"/>
          <w:color w:val="188038"/>
        </w:rPr>
        <w:t>PLUS/PRO</w:t>
      </w:r>
      <w:r>
        <w:t xml:space="preserve"> с </w:t>
      </w:r>
      <w:proofErr w:type="spellStart"/>
      <w:r>
        <w:rPr>
          <w:rFonts w:ascii="Roboto Mono" w:eastAsia="Roboto Mono" w:hAnsi="Roboto Mono" w:cs="Roboto Mono"/>
          <w:color w:val="188038"/>
        </w:rPr>
        <w:t>valid_</w:t>
      </w:r>
      <w:proofErr w:type="gramStart"/>
      <w:r>
        <w:rPr>
          <w:rFonts w:ascii="Roboto Mono" w:eastAsia="Roboto Mono" w:hAnsi="Roboto Mono" w:cs="Roboto Mono"/>
          <w:color w:val="188038"/>
        </w:rPr>
        <w:t>until</w:t>
      </w:r>
      <w:proofErr w:type="spellEnd"/>
      <w:r>
        <w:rPr>
          <w:rFonts w:ascii="Roboto Mono" w:eastAsia="Roboto Mono" w:hAnsi="Roboto Mono" w:cs="Roboto Mono"/>
          <w:color w:val="188038"/>
        </w:rPr>
        <w:t xml:space="preserve"> &gt;</w:t>
      </w:r>
      <w:proofErr w:type="gramEnd"/>
      <w:r>
        <w:rPr>
          <w:rFonts w:ascii="Roboto Mono" w:eastAsia="Roboto Mono" w:hAnsi="Roboto Mono" w:cs="Roboto Mono"/>
          <w:color w:val="188038"/>
        </w:rPr>
        <w:t xml:space="preserve"> </w:t>
      </w:r>
      <w:proofErr w:type="spellStart"/>
      <w:r>
        <w:rPr>
          <w:rFonts w:ascii="Roboto Mono" w:eastAsia="Roboto Mono" w:hAnsi="Roboto Mono" w:cs="Roboto Mono"/>
          <w:color w:val="188038"/>
        </w:rPr>
        <w:t>now</w:t>
      </w:r>
      <w:proofErr w:type="spellEnd"/>
      <w:r>
        <w:rPr>
          <w:rFonts w:ascii="Arial Unicode MS" w:eastAsia="Arial Unicode MS" w:hAnsi="Arial Unicode MS" w:cs="Arial Unicode MS"/>
        </w:rPr>
        <w:t xml:space="preserve"> → тариф платный.</w:t>
      </w:r>
      <w:r>
        <w:rPr>
          <w:rFonts w:ascii="Arial Unicode MS" w:eastAsia="Arial Unicode MS" w:hAnsi="Arial Unicode MS" w:cs="Arial Unicode MS"/>
        </w:rPr>
        <w:br/>
      </w:r>
    </w:p>
    <w:p w14:paraId="0000002A" w14:textId="77777777" w:rsidR="001D4225" w:rsidRDefault="00DA4E6F">
      <w:pPr>
        <w:numPr>
          <w:ilvl w:val="0"/>
          <w:numId w:val="8"/>
        </w:numPr>
        <w:spacing w:after="240"/>
      </w:pPr>
      <w:r>
        <w:rPr>
          <w:rFonts w:ascii="Arial Unicode MS" w:eastAsia="Arial Unicode MS" w:hAnsi="Arial Unicode MS" w:cs="Arial Unicode MS"/>
        </w:rPr>
        <w:t xml:space="preserve">Иначе → </w:t>
      </w:r>
      <w:r>
        <w:rPr>
          <w:rFonts w:ascii="Roboto Mono" w:eastAsia="Roboto Mono" w:hAnsi="Roboto Mono" w:cs="Roboto Mono"/>
          <w:color w:val="188038"/>
        </w:rPr>
        <w:t>FREE</w:t>
      </w:r>
      <w:r>
        <w:t>.</w:t>
      </w:r>
      <w:r>
        <w:br/>
      </w:r>
    </w:p>
    <w:p w14:paraId="0000002B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1" w:name="_5joz6mmnhsmi" w:colFirst="0" w:colLast="0"/>
      <w:bookmarkEnd w:id="11"/>
      <w:r>
        <w:rPr>
          <w:b/>
          <w:bCs/>
          <w:color w:val="000000"/>
          <w:sz w:val="22"/>
          <w:szCs w:val="22"/>
        </w:rPr>
        <w:t>3.2. Лимиты</w:t>
      </w:r>
    </w:p>
    <w:p w14:paraId="0000002C" w14:textId="77777777" w:rsidR="001D4225" w:rsidRDefault="00DA4E6F">
      <w:pPr>
        <w:numPr>
          <w:ilvl w:val="0"/>
          <w:numId w:val="25"/>
        </w:numPr>
        <w:spacing w:before="240"/>
      </w:pPr>
      <w:r>
        <w:t>Free:</w:t>
      </w:r>
      <w:r>
        <w:br/>
      </w:r>
    </w:p>
    <w:p w14:paraId="0000002D" w14:textId="77777777" w:rsidR="001D4225" w:rsidRDefault="00DA4E6F">
      <w:pPr>
        <w:numPr>
          <w:ilvl w:val="1"/>
          <w:numId w:val="25"/>
        </w:numPr>
      </w:pPr>
      <w:r>
        <w:rPr>
          <w:rFonts w:ascii="Arial Unicode MS" w:eastAsia="Arial Unicode MS" w:hAnsi="Arial Unicode MS" w:cs="Arial Unicode MS"/>
        </w:rPr>
        <w:t xml:space="preserve">day1 (от первого дня использования или от </w:t>
      </w:r>
      <w:proofErr w:type="spellStart"/>
      <w:r>
        <w:rPr>
          <w:rFonts w:ascii="Arial Unicode MS" w:eastAsia="Arial Unicode MS" w:hAnsi="Arial Unicode MS" w:cs="Arial Unicode MS"/>
        </w:rPr>
        <w:t>created_at</w:t>
      </w:r>
      <w:proofErr w:type="spellEnd"/>
      <w:r>
        <w:rPr>
          <w:rFonts w:ascii="Arial Unicode MS" w:eastAsia="Arial Unicode MS" w:hAnsi="Arial Unicode MS" w:cs="Arial Unicode MS"/>
        </w:rPr>
        <w:t xml:space="preserve"> пользователя — фиксируем реализацию) → 7</w:t>
      </w:r>
      <w:r>
        <w:rPr>
          <w:rFonts w:ascii="Arial Unicode MS" w:eastAsia="Arial Unicode MS" w:hAnsi="Arial Unicode MS" w:cs="Arial Unicode MS"/>
        </w:rPr>
        <w:br/>
      </w:r>
    </w:p>
    <w:p w14:paraId="0000002E" w14:textId="77777777" w:rsidR="001D4225" w:rsidRDefault="00DA4E6F">
      <w:pPr>
        <w:numPr>
          <w:ilvl w:val="1"/>
          <w:numId w:val="25"/>
        </w:numPr>
      </w:pPr>
      <w:r>
        <w:rPr>
          <w:rFonts w:ascii="Arial Unicode MS" w:eastAsia="Arial Unicode MS" w:hAnsi="Arial Unicode MS" w:cs="Arial Unicode MS"/>
        </w:rPr>
        <w:t>day2 → 5</w:t>
      </w:r>
      <w:r>
        <w:rPr>
          <w:rFonts w:ascii="Arial Unicode MS" w:eastAsia="Arial Unicode MS" w:hAnsi="Arial Unicode MS" w:cs="Arial Unicode MS"/>
        </w:rPr>
        <w:br/>
      </w:r>
    </w:p>
    <w:p w14:paraId="0000002F" w14:textId="77777777" w:rsidR="001D4225" w:rsidRDefault="00DA4E6F">
      <w:pPr>
        <w:numPr>
          <w:ilvl w:val="1"/>
          <w:numId w:val="25"/>
        </w:numPr>
      </w:pPr>
      <w:r>
        <w:rPr>
          <w:rFonts w:ascii="Arial Unicode MS" w:eastAsia="Arial Unicode MS" w:hAnsi="Arial Unicode MS" w:cs="Arial Unicode MS"/>
        </w:rPr>
        <w:t>day3+ → 5/месяц</w:t>
      </w:r>
      <w:r>
        <w:rPr>
          <w:rFonts w:ascii="Arial Unicode MS" w:eastAsia="Arial Unicode MS" w:hAnsi="Arial Unicode MS" w:cs="Arial Unicode MS"/>
        </w:rPr>
        <w:br/>
      </w:r>
    </w:p>
    <w:p w14:paraId="00000030" w14:textId="77777777" w:rsidR="001D4225" w:rsidRDefault="00DA4E6F">
      <w:pPr>
        <w:numPr>
          <w:ilvl w:val="0"/>
          <w:numId w:val="25"/>
        </w:numPr>
      </w:pPr>
      <w:r>
        <w:t>Plus: 100/месяц</w:t>
      </w:r>
      <w:r>
        <w:br/>
      </w:r>
    </w:p>
    <w:p w14:paraId="00000031" w14:textId="77777777" w:rsidR="001D4225" w:rsidRDefault="00DA4E6F">
      <w:pPr>
        <w:numPr>
          <w:ilvl w:val="0"/>
          <w:numId w:val="25"/>
        </w:numPr>
        <w:spacing w:after="240"/>
      </w:pPr>
      <w:r>
        <w:t>Pro: 600/месяц</w:t>
      </w:r>
      <w:r>
        <w:br/>
      </w:r>
    </w:p>
    <w:p w14:paraId="00000032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2" w:name="_hcmyqxngpz68" w:colFirst="0" w:colLast="0"/>
      <w:bookmarkEnd w:id="12"/>
      <w:r>
        <w:rPr>
          <w:b/>
          <w:bCs/>
          <w:color w:val="000000"/>
          <w:sz w:val="22"/>
          <w:szCs w:val="22"/>
        </w:rPr>
        <w:t>3.3. Правила периода</w:t>
      </w:r>
    </w:p>
    <w:p w14:paraId="00000033" w14:textId="77777777" w:rsidR="001D4225" w:rsidRDefault="00DA4E6F">
      <w:pPr>
        <w:spacing w:before="240" w:after="240"/>
      </w:pPr>
      <w:r>
        <w:t>Рекомендуемая трактовка периода для месячных лимитов:</w:t>
      </w:r>
    </w:p>
    <w:p w14:paraId="00000034" w14:textId="77777777" w:rsidR="001D4225" w:rsidRDefault="00DA4E6F">
      <w:pPr>
        <w:numPr>
          <w:ilvl w:val="0"/>
          <w:numId w:val="4"/>
        </w:numPr>
        <w:spacing w:before="240" w:after="240"/>
      </w:pPr>
      <w:r>
        <w:t xml:space="preserve">период = календарный месяц по </w:t>
      </w:r>
      <w:proofErr w:type="spellStart"/>
      <w:r>
        <w:t>timezone</w:t>
      </w:r>
      <w:proofErr w:type="spellEnd"/>
      <w:r>
        <w:t xml:space="preserve"> пользователя (у вас Europe/</w:t>
      </w:r>
      <w:proofErr w:type="spellStart"/>
      <w:r>
        <w:t>Madrid</w:t>
      </w:r>
      <w:proofErr w:type="spellEnd"/>
      <w:r>
        <w:t xml:space="preserve"> как дефолт), но для простоты допускается UTC-месяц — главное закрепить в ТЗ и сделать одинаково для всех.</w:t>
      </w:r>
      <w:r>
        <w:br/>
      </w:r>
    </w:p>
    <w:p w14:paraId="00000035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3" w:name="_q6ltqrg2zxar" w:colFirst="0" w:colLast="0"/>
      <w:bookmarkEnd w:id="13"/>
      <w:r>
        <w:rPr>
          <w:b/>
          <w:bCs/>
          <w:color w:val="000000"/>
          <w:sz w:val="22"/>
          <w:szCs w:val="22"/>
        </w:rPr>
        <w:t>3.4. Поведение при исч</w:t>
      </w:r>
      <w:r>
        <w:rPr>
          <w:b/>
          <w:bCs/>
          <w:color w:val="000000"/>
          <w:sz w:val="22"/>
          <w:szCs w:val="22"/>
        </w:rPr>
        <w:t>ерпании лимита</w:t>
      </w:r>
    </w:p>
    <w:p w14:paraId="00000036" w14:textId="77777777" w:rsidR="001D4225" w:rsidRDefault="00DA4E6F">
      <w:pPr>
        <w:numPr>
          <w:ilvl w:val="0"/>
          <w:numId w:val="26"/>
        </w:numPr>
        <w:spacing w:before="240"/>
      </w:pPr>
      <w:r>
        <w:t>API возвращает статус “лимит исчерпан” (</w:t>
      </w:r>
      <w:proofErr w:type="gramStart"/>
      <w:r>
        <w:t>например</w:t>
      </w:r>
      <w:proofErr w:type="gramEnd"/>
      <w:r>
        <w:t xml:space="preserve"> HTTP 402/429; выбрать и закрепить) + структурированный ответ:</w:t>
      </w:r>
      <w:r>
        <w:br/>
      </w:r>
    </w:p>
    <w:p w14:paraId="00000037" w14:textId="77777777" w:rsidR="001D4225" w:rsidRPr="00204C22" w:rsidRDefault="00DA4E6F">
      <w:pPr>
        <w:numPr>
          <w:ilvl w:val="1"/>
          <w:numId w:val="26"/>
        </w:numPr>
        <w:spacing w:after="240"/>
        <w:rPr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lastRenderedPageBreak/>
        <w:t>plan</w:t>
      </w:r>
      <w:r w:rsidRPr="00204C22">
        <w:rPr>
          <w:lang w:val="en-US"/>
        </w:rPr>
        <w:t xml:space="preserve">, </w:t>
      </w:r>
      <w:r w:rsidRPr="00204C22">
        <w:rPr>
          <w:rFonts w:ascii="Roboto Mono" w:eastAsia="Roboto Mono" w:hAnsi="Roboto Mono" w:cs="Roboto Mono"/>
          <w:color w:val="188038"/>
          <w:lang w:val="en-US"/>
        </w:rPr>
        <w:t>limit</w:t>
      </w:r>
      <w:r w:rsidRPr="00204C22">
        <w:rPr>
          <w:lang w:val="en-US"/>
        </w:rPr>
        <w:t xml:space="preserve">, </w:t>
      </w:r>
      <w:r w:rsidRPr="00204C22">
        <w:rPr>
          <w:rFonts w:ascii="Roboto Mono" w:eastAsia="Roboto Mono" w:hAnsi="Roboto Mono" w:cs="Roboto Mono"/>
          <w:color w:val="188038"/>
          <w:lang w:val="en-US"/>
        </w:rPr>
        <w:t>used</w:t>
      </w:r>
      <w:r w:rsidRPr="00204C22">
        <w:rPr>
          <w:lang w:val="en-US"/>
        </w:rPr>
        <w:t xml:space="preserve">, </w:t>
      </w:r>
      <w:r w:rsidRPr="00204C22">
        <w:rPr>
          <w:rFonts w:ascii="Roboto Mono" w:eastAsia="Roboto Mono" w:hAnsi="Roboto Mono" w:cs="Roboto Mono"/>
          <w:color w:val="188038"/>
          <w:lang w:val="en-US"/>
        </w:rPr>
        <w:t>remaining</w:t>
      </w:r>
      <w:r w:rsidRPr="00204C22">
        <w:rPr>
          <w:lang w:val="en-US"/>
        </w:rPr>
        <w:t xml:space="preserve">, </w:t>
      </w:r>
      <w:proofErr w:type="spellStart"/>
      <w:r w:rsidRPr="00204C22">
        <w:rPr>
          <w:rFonts w:ascii="Roboto Mono" w:eastAsia="Roboto Mono" w:hAnsi="Roboto Mono" w:cs="Roboto Mono"/>
          <w:color w:val="188038"/>
          <w:lang w:val="en-US"/>
        </w:rPr>
        <w:t>period_start</w:t>
      </w:r>
      <w:proofErr w:type="spellEnd"/>
      <w:r w:rsidRPr="00204C22">
        <w:rPr>
          <w:lang w:val="en-US"/>
        </w:rPr>
        <w:t xml:space="preserve">, </w:t>
      </w:r>
      <w:proofErr w:type="spellStart"/>
      <w:r w:rsidRPr="00204C22">
        <w:rPr>
          <w:rFonts w:ascii="Roboto Mono" w:eastAsia="Roboto Mono" w:hAnsi="Roboto Mono" w:cs="Roboto Mono"/>
          <w:color w:val="188038"/>
          <w:lang w:val="en-US"/>
        </w:rPr>
        <w:t>period_end</w:t>
      </w:r>
      <w:proofErr w:type="spellEnd"/>
      <w:r w:rsidRPr="00204C22">
        <w:rPr>
          <w:lang w:val="en-US"/>
        </w:rPr>
        <w:t xml:space="preserve">, </w:t>
      </w:r>
      <w:r w:rsidRPr="00204C22">
        <w:rPr>
          <w:rFonts w:ascii="Roboto Mono" w:eastAsia="Roboto Mono" w:hAnsi="Roboto Mono" w:cs="Roboto Mono"/>
          <w:color w:val="188038"/>
          <w:lang w:val="en-US"/>
        </w:rPr>
        <w:t>reason</w:t>
      </w:r>
      <w:r w:rsidRPr="00204C22">
        <w:rPr>
          <w:rFonts w:ascii="Roboto Mono" w:eastAsia="Roboto Mono" w:hAnsi="Roboto Mono" w:cs="Roboto Mono"/>
          <w:color w:val="188038"/>
          <w:lang w:val="en-US"/>
        </w:rPr>
        <w:br/>
      </w:r>
    </w:p>
    <w:p w14:paraId="00000038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4" w:name="_owmilbyzlvu3" w:colFirst="0" w:colLast="0"/>
      <w:bookmarkEnd w:id="14"/>
      <w:r>
        <w:rPr>
          <w:b/>
          <w:bCs/>
          <w:color w:val="000000"/>
          <w:sz w:val="22"/>
          <w:szCs w:val="22"/>
        </w:rPr>
        <w:t>3.5. Логирование</w:t>
      </w:r>
    </w:p>
    <w:p w14:paraId="00000039" w14:textId="77777777" w:rsidR="001D4225" w:rsidRDefault="00DA4E6F">
      <w:pPr>
        <w:spacing w:before="240" w:after="240"/>
      </w:pPr>
      <w:proofErr w:type="spellStart"/>
      <w:r>
        <w:t>Логи</w:t>
      </w:r>
      <w:proofErr w:type="spellEnd"/>
      <w:r>
        <w:t xml:space="preserve"> на каждое списание:</w:t>
      </w:r>
    </w:p>
    <w:p w14:paraId="0000003A" w14:textId="77777777" w:rsidR="001D4225" w:rsidRDefault="00DA4E6F">
      <w:pPr>
        <w:numPr>
          <w:ilvl w:val="0"/>
          <w:numId w:val="12"/>
        </w:numPr>
        <w:spacing w:before="240"/>
      </w:pPr>
      <w:proofErr w:type="spellStart"/>
      <w:r>
        <w:t>user_id</w:t>
      </w:r>
      <w:proofErr w:type="spellEnd"/>
      <w:r>
        <w:br/>
      </w:r>
    </w:p>
    <w:p w14:paraId="0000003B" w14:textId="77777777" w:rsidR="001D4225" w:rsidRDefault="00DA4E6F">
      <w:pPr>
        <w:numPr>
          <w:ilvl w:val="0"/>
          <w:numId w:val="12"/>
        </w:numPr>
      </w:pPr>
      <w:proofErr w:type="spellStart"/>
      <w:r>
        <w:t>plan</w:t>
      </w:r>
      <w:proofErr w:type="spellEnd"/>
      <w:r>
        <w:br/>
      </w:r>
    </w:p>
    <w:p w14:paraId="0000003C" w14:textId="77777777" w:rsidR="001D4225" w:rsidRDefault="00DA4E6F">
      <w:pPr>
        <w:numPr>
          <w:ilvl w:val="0"/>
          <w:numId w:val="12"/>
        </w:numPr>
      </w:pPr>
      <w:proofErr w:type="spellStart"/>
      <w:r>
        <w:t>period</w:t>
      </w:r>
      <w:proofErr w:type="spellEnd"/>
      <w:r>
        <w:br/>
      </w:r>
    </w:p>
    <w:p w14:paraId="0000003D" w14:textId="77777777" w:rsidR="001D4225" w:rsidRDefault="00DA4E6F">
      <w:pPr>
        <w:numPr>
          <w:ilvl w:val="0"/>
          <w:numId w:val="12"/>
        </w:numPr>
      </w:pPr>
      <w:proofErr w:type="spellStart"/>
      <w:r>
        <w:t>used_before</w:t>
      </w:r>
      <w:proofErr w:type="spellEnd"/>
      <w:r>
        <w:t xml:space="preserve"> / </w:t>
      </w:r>
      <w:proofErr w:type="spellStart"/>
      <w:r>
        <w:t>used_after</w:t>
      </w:r>
      <w:proofErr w:type="spellEnd"/>
      <w:r>
        <w:br/>
      </w:r>
    </w:p>
    <w:p w14:paraId="0000003E" w14:textId="77777777" w:rsidR="001D4225" w:rsidRDefault="00DA4E6F">
      <w:pPr>
        <w:numPr>
          <w:ilvl w:val="0"/>
          <w:numId w:val="12"/>
        </w:numPr>
      </w:pPr>
      <w:proofErr w:type="spellStart"/>
      <w:r>
        <w:t>result</w:t>
      </w:r>
      <w:proofErr w:type="spellEnd"/>
      <w:r>
        <w:t xml:space="preserve"> (</w:t>
      </w:r>
      <w:proofErr w:type="spellStart"/>
      <w:r>
        <w:t>ok</w:t>
      </w:r>
      <w:proofErr w:type="spellEnd"/>
      <w:r>
        <w:t xml:space="preserve"> / </w:t>
      </w:r>
      <w:proofErr w:type="spellStart"/>
      <w:r>
        <w:t>deny</w:t>
      </w:r>
      <w:proofErr w:type="spellEnd"/>
      <w:r>
        <w:t>)</w:t>
      </w:r>
      <w:r>
        <w:br/>
      </w:r>
    </w:p>
    <w:p w14:paraId="0000003F" w14:textId="77777777" w:rsidR="001D4225" w:rsidRDefault="00DA4E6F">
      <w:pPr>
        <w:numPr>
          <w:ilvl w:val="0"/>
          <w:numId w:val="12"/>
        </w:numPr>
        <w:spacing w:after="240"/>
      </w:pPr>
      <w:proofErr w:type="spellStart"/>
      <w:r>
        <w:t>reason</w:t>
      </w:r>
      <w:proofErr w:type="spellEnd"/>
      <w:r>
        <w:br/>
      </w:r>
    </w:p>
    <w:p w14:paraId="00000040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5" w:name="_spbk0mynomr" w:colFirst="0" w:colLast="0"/>
      <w:bookmarkEnd w:id="15"/>
      <w:r>
        <w:rPr>
          <w:b/>
          <w:bCs/>
          <w:sz w:val="22"/>
          <w:szCs w:val="22"/>
        </w:rPr>
        <w:t>4) API-контракт</w:t>
      </w:r>
    </w:p>
    <w:p w14:paraId="00000041" w14:textId="77777777" w:rsidR="001D4225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6" w:name="_p9wwb4ghp4pt" w:colFirst="0" w:colLast="0"/>
      <w:bookmarkEnd w:id="16"/>
      <w:r>
        <w:rPr>
          <w:b/>
          <w:bCs/>
          <w:color w:val="000000"/>
          <w:sz w:val="22"/>
          <w:szCs w:val="22"/>
        </w:rPr>
        <w:t>4.1. GET /</w:t>
      </w:r>
      <w:proofErr w:type="spellStart"/>
      <w:r>
        <w:rPr>
          <w:b/>
          <w:bCs/>
          <w:color w:val="000000"/>
          <w:sz w:val="22"/>
          <w:szCs w:val="22"/>
        </w:rPr>
        <w:t>api</w:t>
      </w:r>
      <w:proofErr w:type="spellEnd"/>
      <w:r>
        <w:rPr>
          <w:b/>
          <w:bCs/>
          <w:color w:val="000000"/>
          <w:sz w:val="22"/>
          <w:szCs w:val="22"/>
        </w:rPr>
        <w:t>/v1/</w:t>
      </w:r>
      <w:proofErr w:type="spellStart"/>
      <w:r>
        <w:rPr>
          <w:b/>
          <w:bCs/>
          <w:color w:val="000000"/>
          <w:sz w:val="22"/>
          <w:szCs w:val="22"/>
        </w:rPr>
        <w:t>quota</w:t>
      </w:r>
      <w:proofErr w:type="spellEnd"/>
    </w:p>
    <w:p w14:paraId="00000042" w14:textId="77777777" w:rsidR="001D4225" w:rsidRDefault="00DA4E6F">
      <w:pPr>
        <w:spacing w:before="240" w:after="240"/>
      </w:pPr>
      <w:r>
        <w:t>Ответ:</w:t>
      </w:r>
    </w:p>
    <w:p w14:paraId="00000043" w14:textId="77777777" w:rsidR="001D4225" w:rsidRDefault="00DA4E6F">
      <w:pPr>
        <w:rPr>
          <w:rFonts w:ascii="Roboto Mono" w:eastAsia="Roboto Mono" w:hAnsi="Roboto Mono" w:cs="Roboto Mono"/>
          <w:color w:val="188038"/>
        </w:rPr>
      </w:pPr>
      <w:r>
        <w:rPr>
          <w:rFonts w:ascii="Roboto Mono" w:eastAsia="Roboto Mono" w:hAnsi="Roboto Mono" w:cs="Roboto Mono"/>
          <w:color w:val="188038"/>
        </w:rPr>
        <w:t>{</w:t>
      </w:r>
    </w:p>
    <w:p w14:paraId="00000044" w14:textId="77777777" w:rsidR="001D4225" w:rsidRDefault="00DA4E6F">
      <w:pPr>
        <w:rPr>
          <w:rFonts w:ascii="Roboto Mono" w:eastAsia="Roboto Mono" w:hAnsi="Roboto Mono" w:cs="Roboto Mono"/>
          <w:color w:val="188038"/>
        </w:rPr>
      </w:pPr>
      <w:r>
        <w:rPr>
          <w:rFonts w:ascii="Roboto Mono" w:eastAsia="Roboto Mono" w:hAnsi="Roboto Mono" w:cs="Roboto Mono"/>
          <w:color w:val="188038"/>
        </w:rPr>
        <w:t xml:space="preserve">  "</w:t>
      </w:r>
      <w:proofErr w:type="spellStart"/>
      <w:r>
        <w:rPr>
          <w:rFonts w:ascii="Roboto Mono" w:eastAsia="Roboto Mono" w:hAnsi="Roboto Mono" w:cs="Roboto Mono"/>
          <w:color w:val="188038"/>
        </w:rPr>
        <w:t>user_id</w:t>
      </w:r>
      <w:proofErr w:type="spellEnd"/>
      <w:r>
        <w:rPr>
          <w:rFonts w:ascii="Roboto Mono" w:eastAsia="Roboto Mono" w:hAnsi="Roboto Mono" w:cs="Roboto Mono"/>
          <w:color w:val="188038"/>
        </w:rPr>
        <w:t>": 123,</w:t>
      </w:r>
    </w:p>
    <w:p w14:paraId="00000045" w14:textId="77777777" w:rsidR="001D4225" w:rsidRDefault="00DA4E6F">
      <w:pPr>
        <w:rPr>
          <w:rFonts w:ascii="Roboto Mono" w:eastAsia="Roboto Mono" w:hAnsi="Roboto Mono" w:cs="Roboto Mono"/>
          <w:color w:val="188038"/>
        </w:rPr>
      </w:pPr>
      <w:r>
        <w:rPr>
          <w:rFonts w:ascii="Roboto Mono" w:eastAsia="Roboto Mono" w:hAnsi="Roboto Mono" w:cs="Roboto Mono"/>
          <w:color w:val="188038"/>
        </w:rPr>
        <w:t xml:space="preserve">  "</w:t>
      </w:r>
      <w:proofErr w:type="spellStart"/>
      <w:r>
        <w:rPr>
          <w:rFonts w:ascii="Roboto Mono" w:eastAsia="Roboto Mono" w:hAnsi="Roboto Mono" w:cs="Roboto Mono"/>
          <w:color w:val="188038"/>
        </w:rPr>
        <w:t>plan</w:t>
      </w:r>
      <w:proofErr w:type="spellEnd"/>
      <w:r>
        <w:rPr>
          <w:rFonts w:ascii="Roboto Mono" w:eastAsia="Roboto Mono" w:hAnsi="Roboto Mono" w:cs="Roboto Mono"/>
          <w:color w:val="188038"/>
        </w:rPr>
        <w:t>": "PLUS",</w:t>
      </w:r>
    </w:p>
    <w:p w14:paraId="00000046" w14:textId="77777777" w:rsidR="001D4225" w:rsidRDefault="00DA4E6F">
      <w:pPr>
        <w:rPr>
          <w:rFonts w:ascii="Roboto Mono" w:eastAsia="Roboto Mono" w:hAnsi="Roboto Mono" w:cs="Roboto Mono"/>
          <w:color w:val="188038"/>
        </w:rPr>
      </w:pPr>
      <w:r>
        <w:rPr>
          <w:rFonts w:ascii="Roboto Mono" w:eastAsia="Roboto Mono" w:hAnsi="Roboto Mono" w:cs="Roboto Mono"/>
          <w:color w:val="188038"/>
        </w:rPr>
        <w:t xml:space="preserve">  "</w:t>
      </w:r>
      <w:proofErr w:type="spellStart"/>
      <w:r>
        <w:rPr>
          <w:rFonts w:ascii="Roboto Mono" w:eastAsia="Roboto Mono" w:hAnsi="Roboto Mono" w:cs="Roboto Mono"/>
          <w:color w:val="188038"/>
        </w:rPr>
        <w:t>provider</w:t>
      </w:r>
      <w:proofErr w:type="spellEnd"/>
      <w:r>
        <w:rPr>
          <w:rFonts w:ascii="Roboto Mono" w:eastAsia="Roboto Mono" w:hAnsi="Roboto Mono" w:cs="Roboto Mono"/>
          <w:color w:val="188038"/>
        </w:rPr>
        <w:t>": "APPLE",</w:t>
      </w:r>
    </w:p>
    <w:p w14:paraId="00000047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</w:t>
      </w:r>
      <w:proofErr w:type="spellStart"/>
      <w:proofErr w:type="gramStart"/>
      <w:r w:rsidRPr="00204C22">
        <w:rPr>
          <w:rFonts w:ascii="Roboto Mono" w:eastAsia="Roboto Mono" w:hAnsi="Roboto Mono" w:cs="Roboto Mono"/>
          <w:color w:val="188038"/>
          <w:lang w:val="en-US"/>
        </w:rPr>
        <w:t>valid</w:t>
      </w:r>
      <w:proofErr w:type="gramEnd"/>
      <w:r w:rsidRPr="00204C22">
        <w:rPr>
          <w:rFonts w:ascii="Roboto Mono" w:eastAsia="Roboto Mono" w:hAnsi="Roboto Mono" w:cs="Roboto Mono"/>
          <w:color w:val="188038"/>
          <w:lang w:val="en-US"/>
        </w:rPr>
        <w:t>_until_utc</w:t>
      </w:r>
      <w:proofErr w:type="spellEnd"/>
      <w:r w:rsidRPr="00204C22">
        <w:rPr>
          <w:rFonts w:ascii="Roboto Mono" w:eastAsia="Roboto Mono" w:hAnsi="Roboto Mono" w:cs="Roboto Mono"/>
          <w:color w:val="188038"/>
          <w:lang w:val="en-US"/>
        </w:rPr>
        <w:t>": "2026-03-19T10:00:00Z",</w:t>
      </w:r>
    </w:p>
    <w:p w14:paraId="00000048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</w:t>
      </w:r>
      <w:proofErr w:type="spellStart"/>
      <w:proofErr w:type="gramStart"/>
      <w:r w:rsidRPr="00204C22">
        <w:rPr>
          <w:rFonts w:ascii="Roboto Mono" w:eastAsia="Roboto Mono" w:hAnsi="Roboto Mono" w:cs="Roboto Mono"/>
          <w:color w:val="188038"/>
          <w:lang w:val="en-US"/>
        </w:rPr>
        <w:t>period</w:t>
      </w:r>
      <w:proofErr w:type="gramEnd"/>
      <w:r w:rsidRPr="00204C22">
        <w:rPr>
          <w:rFonts w:ascii="Roboto Mono" w:eastAsia="Roboto Mono" w:hAnsi="Roboto Mono" w:cs="Roboto Mono"/>
          <w:color w:val="188038"/>
          <w:lang w:val="en-US"/>
        </w:rPr>
        <w:t>_start</w:t>
      </w:r>
      <w:proofErr w:type="spellEnd"/>
      <w:r w:rsidRPr="00204C22">
        <w:rPr>
          <w:rFonts w:ascii="Roboto Mono" w:eastAsia="Roboto Mono" w:hAnsi="Roboto Mono" w:cs="Roboto Mono"/>
          <w:color w:val="188038"/>
          <w:lang w:val="en-US"/>
        </w:rPr>
        <w:t>": "2026-02-01T00:00:00Z",</w:t>
      </w:r>
    </w:p>
    <w:p w14:paraId="00000049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</w:t>
      </w:r>
      <w:proofErr w:type="spellStart"/>
      <w:proofErr w:type="gramStart"/>
      <w:r w:rsidRPr="00204C22">
        <w:rPr>
          <w:rFonts w:ascii="Roboto Mono" w:eastAsia="Roboto Mono" w:hAnsi="Roboto Mono" w:cs="Roboto Mono"/>
          <w:color w:val="188038"/>
          <w:lang w:val="en-US"/>
        </w:rPr>
        <w:t>period</w:t>
      </w:r>
      <w:proofErr w:type="gramEnd"/>
      <w:r w:rsidRPr="00204C22">
        <w:rPr>
          <w:rFonts w:ascii="Roboto Mono" w:eastAsia="Roboto Mono" w:hAnsi="Roboto Mono" w:cs="Roboto Mono"/>
          <w:color w:val="188038"/>
          <w:lang w:val="en-US"/>
        </w:rPr>
        <w:t>_end</w:t>
      </w:r>
      <w:proofErr w:type="spellEnd"/>
      <w:r w:rsidRPr="00204C22">
        <w:rPr>
          <w:rFonts w:ascii="Roboto Mono" w:eastAsia="Roboto Mono" w:hAnsi="Roboto Mono" w:cs="Roboto Mono"/>
          <w:color w:val="188038"/>
          <w:lang w:val="en-US"/>
        </w:rPr>
        <w:t>": "2026-03-01T00:00:00Z",</w:t>
      </w:r>
    </w:p>
    <w:p w14:paraId="0000004A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"limit": 100,</w:t>
      </w:r>
    </w:p>
    <w:p w14:paraId="0000004B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"used": 37,</w:t>
      </w:r>
    </w:p>
    <w:p w14:paraId="0000004C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"remaining": 63,</w:t>
      </w:r>
    </w:p>
    <w:p w14:paraId="0000004D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</w:t>
      </w:r>
      <w:proofErr w:type="spellStart"/>
      <w:proofErr w:type="gramStart"/>
      <w:r w:rsidRPr="00204C22">
        <w:rPr>
          <w:rFonts w:ascii="Roboto Mono" w:eastAsia="Roboto Mono" w:hAnsi="Roboto Mono" w:cs="Roboto Mono"/>
          <w:color w:val="188038"/>
          <w:lang w:val="en-US"/>
        </w:rPr>
        <w:t>trial</w:t>
      </w:r>
      <w:proofErr w:type="gramEnd"/>
      <w:r w:rsidRPr="00204C22">
        <w:rPr>
          <w:rFonts w:ascii="Roboto Mono" w:eastAsia="Roboto Mono" w:hAnsi="Roboto Mono" w:cs="Roboto Mono"/>
          <w:color w:val="188038"/>
          <w:lang w:val="en-US"/>
        </w:rPr>
        <w:t>_state</w:t>
      </w:r>
      <w:proofErr w:type="spellEnd"/>
      <w:r w:rsidRPr="00204C22">
        <w:rPr>
          <w:rFonts w:ascii="Roboto Mono" w:eastAsia="Roboto Mono" w:hAnsi="Roboto Mono" w:cs="Roboto Mono"/>
          <w:color w:val="188038"/>
          <w:lang w:val="en-US"/>
        </w:rPr>
        <w:t>": null</w:t>
      </w:r>
    </w:p>
    <w:p w14:paraId="0000004E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}</w:t>
      </w:r>
    </w:p>
    <w:p w14:paraId="0000004F" w14:textId="77777777" w:rsidR="001D4225" w:rsidRPr="00204C22" w:rsidRDefault="001D4225">
      <w:pPr>
        <w:rPr>
          <w:lang w:val="en-US"/>
        </w:rPr>
      </w:pPr>
    </w:p>
    <w:p w14:paraId="00000050" w14:textId="77777777" w:rsidR="001D4225" w:rsidRPr="00204C22" w:rsidRDefault="00DA4E6F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  <w:lang w:val="en-US"/>
        </w:rPr>
      </w:pPr>
      <w:bookmarkStart w:id="17" w:name="_5n03pgvxjlmx" w:colFirst="0" w:colLast="0"/>
      <w:bookmarkEnd w:id="17"/>
      <w:r w:rsidRPr="00204C22">
        <w:rPr>
          <w:b/>
          <w:bCs/>
          <w:color w:val="000000"/>
          <w:sz w:val="22"/>
          <w:szCs w:val="22"/>
          <w:lang w:val="en-US"/>
        </w:rPr>
        <w:t>4.2. POST /</w:t>
      </w:r>
      <w:proofErr w:type="spellStart"/>
      <w:r w:rsidRPr="00204C22">
        <w:rPr>
          <w:b/>
          <w:bCs/>
          <w:color w:val="000000"/>
          <w:sz w:val="22"/>
          <w:szCs w:val="22"/>
          <w:lang w:val="en-US"/>
        </w:rPr>
        <w:t>api</w:t>
      </w:r>
      <w:proofErr w:type="spellEnd"/>
      <w:r w:rsidRPr="00204C22">
        <w:rPr>
          <w:b/>
          <w:bCs/>
          <w:color w:val="000000"/>
          <w:sz w:val="22"/>
          <w:szCs w:val="22"/>
          <w:lang w:val="en-US"/>
        </w:rPr>
        <w:t>/v1/quota/consume</w:t>
      </w:r>
    </w:p>
    <w:p w14:paraId="00000051" w14:textId="77777777" w:rsidR="001D4225" w:rsidRPr="00204C22" w:rsidRDefault="00DA4E6F">
      <w:pPr>
        <w:spacing w:before="240" w:after="240"/>
        <w:rPr>
          <w:lang w:val="en-US"/>
        </w:rPr>
      </w:pPr>
      <w:r>
        <w:t>Запрос</w:t>
      </w:r>
      <w:r w:rsidRPr="00204C22">
        <w:rPr>
          <w:lang w:val="en-US"/>
        </w:rPr>
        <w:t>:</w:t>
      </w:r>
    </w:p>
    <w:p w14:paraId="00000052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{</w:t>
      </w:r>
    </w:p>
    <w:p w14:paraId="00000053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"feature": "assistant",</w:t>
      </w:r>
    </w:p>
    <w:p w14:paraId="00000054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lastRenderedPageBreak/>
        <w:t xml:space="preserve">  "units": 1,</w:t>
      </w:r>
    </w:p>
    <w:p w14:paraId="00000055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</w:t>
      </w:r>
      <w:proofErr w:type="spellStart"/>
      <w:proofErr w:type="gramStart"/>
      <w:r w:rsidRPr="00204C22">
        <w:rPr>
          <w:rFonts w:ascii="Roboto Mono" w:eastAsia="Roboto Mono" w:hAnsi="Roboto Mono" w:cs="Roboto Mono"/>
          <w:color w:val="188038"/>
          <w:lang w:val="en-US"/>
        </w:rPr>
        <w:t>request</w:t>
      </w:r>
      <w:proofErr w:type="gramEnd"/>
      <w:r w:rsidRPr="00204C22">
        <w:rPr>
          <w:rFonts w:ascii="Roboto Mono" w:eastAsia="Roboto Mono" w:hAnsi="Roboto Mono" w:cs="Roboto Mono"/>
          <w:color w:val="188038"/>
          <w:lang w:val="en-US"/>
        </w:rPr>
        <w:t>_id</w:t>
      </w:r>
      <w:proofErr w:type="spellEnd"/>
      <w:r w:rsidRPr="00204C22">
        <w:rPr>
          <w:rFonts w:ascii="Roboto Mono" w:eastAsia="Roboto Mono" w:hAnsi="Roboto Mono" w:cs="Roboto Mono"/>
          <w:color w:val="188038"/>
          <w:lang w:val="en-US"/>
        </w:rPr>
        <w:t>": "</w:t>
      </w:r>
      <w:proofErr w:type="spellStart"/>
      <w:r w:rsidRPr="00204C22">
        <w:rPr>
          <w:rFonts w:ascii="Roboto Mono" w:eastAsia="Roboto Mono" w:hAnsi="Roboto Mono" w:cs="Roboto Mono"/>
          <w:color w:val="188038"/>
          <w:lang w:val="en-US"/>
        </w:rPr>
        <w:t>uuid</w:t>
      </w:r>
      <w:proofErr w:type="spellEnd"/>
      <w:r w:rsidRPr="00204C22">
        <w:rPr>
          <w:rFonts w:ascii="Roboto Mono" w:eastAsia="Roboto Mono" w:hAnsi="Roboto Mono" w:cs="Roboto Mono"/>
          <w:color w:val="188038"/>
          <w:lang w:val="en-US"/>
        </w:rPr>
        <w:t>-optional"</w:t>
      </w:r>
    </w:p>
    <w:p w14:paraId="00000056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}</w:t>
      </w:r>
    </w:p>
    <w:p w14:paraId="00000057" w14:textId="77777777" w:rsidR="001D4225" w:rsidRPr="00204C22" w:rsidRDefault="001D4225">
      <w:pPr>
        <w:rPr>
          <w:lang w:val="en-US"/>
        </w:rPr>
      </w:pPr>
    </w:p>
    <w:p w14:paraId="00000058" w14:textId="77777777" w:rsidR="001D4225" w:rsidRPr="00204C22" w:rsidRDefault="00DA4E6F">
      <w:pPr>
        <w:spacing w:before="240" w:after="240"/>
        <w:rPr>
          <w:lang w:val="en-US"/>
        </w:rPr>
      </w:pPr>
      <w:r>
        <w:t>Ответ</w:t>
      </w:r>
      <w:r w:rsidRPr="00204C22">
        <w:rPr>
          <w:lang w:val="en-US"/>
        </w:rPr>
        <w:t xml:space="preserve"> (ok):</w:t>
      </w:r>
    </w:p>
    <w:p w14:paraId="00000059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{</w:t>
      </w:r>
    </w:p>
    <w:p w14:paraId="0000005A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"ok": true,</w:t>
      </w:r>
    </w:p>
    <w:p w14:paraId="0000005B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"limit": 100,</w:t>
      </w:r>
    </w:p>
    <w:p w14:paraId="0000005C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"used": 38,</w:t>
      </w:r>
    </w:p>
    <w:p w14:paraId="0000005D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"remaining": 62</w:t>
      </w:r>
    </w:p>
    <w:p w14:paraId="0000005E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}</w:t>
      </w:r>
    </w:p>
    <w:p w14:paraId="0000005F" w14:textId="77777777" w:rsidR="001D4225" w:rsidRPr="00204C22" w:rsidRDefault="001D4225">
      <w:pPr>
        <w:rPr>
          <w:lang w:val="en-US"/>
        </w:rPr>
      </w:pPr>
    </w:p>
    <w:p w14:paraId="00000060" w14:textId="77777777" w:rsidR="001D4225" w:rsidRPr="00204C22" w:rsidRDefault="00DA4E6F">
      <w:pPr>
        <w:spacing w:before="240" w:after="240"/>
        <w:rPr>
          <w:lang w:val="en-US"/>
        </w:rPr>
      </w:pPr>
      <w:r>
        <w:t>Ответ</w:t>
      </w:r>
      <w:r w:rsidRPr="00204C22">
        <w:rPr>
          <w:lang w:val="en-US"/>
        </w:rPr>
        <w:t xml:space="preserve"> (deny):</w:t>
      </w:r>
    </w:p>
    <w:p w14:paraId="00000061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{</w:t>
      </w:r>
    </w:p>
    <w:p w14:paraId="00000062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"ok": false,</w:t>
      </w:r>
    </w:p>
    <w:p w14:paraId="00000063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"code": "LIMIT_EXCEEDED",</w:t>
      </w:r>
    </w:p>
    <w:p w14:paraId="00000064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"limit": 100,</w:t>
      </w:r>
    </w:p>
    <w:p w14:paraId="00000065" w14:textId="77777777" w:rsidR="001D4225" w:rsidRPr="00204C22" w:rsidRDefault="00DA4E6F">
      <w:pPr>
        <w:rPr>
          <w:rFonts w:ascii="Roboto Mono" w:eastAsia="Roboto Mono" w:hAnsi="Roboto Mono" w:cs="Roboto Mono"/>
          <w:color w:val="188038"/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"used": 100,</w:t>
      </w:r>
    </w:p>
    <w:p w14:paraId="00000066" w14:textId="77777777" w:rsidR="001D4225" w:rsidRDefault="00DA4E6F">
      <w:pPr>
        <w:rPr>
          <w:rFonts w:ascii="Roboto Mono" w:eastAsia="Roboto Mono" w:hAnsi="Roboto Mono" w:cs="Roboto Mono"/>
          <w:color w:val="188038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 xml:space="preserve">  </w:t>
      </w:r>
      <w:r>
        <w:rPr>
          <w:rFonts w:ascii="Roboto Mono" w:eastAsia="Roboto Mono" w:hAnsi="Roboto Mono" w:cs="Roboto Mono"/>
          <w:color w:val="188038"/>
        </w:rPr>
        <w:t>"</w:t>
      </w:r>
      <w:proofErr w:type="spellStart"/>
      <w:r>
        <w:rPr>
          <w:rFonts w:ascii="Roboto Mono" w:eastAsia="Roboto Mono" w:hAnsi="Roboto Mono" w:cs="Roboto Mono"/>
          <w:color w:val="188038"/>
        </w:rPr>
        <w:t>remaining</w:t>
      </w:r>
      <w:proofErr w:type="spellEnd"/>
      <w:r>
        <w:rPr>
          <w:rFonts w:ascii="Roboto Mono" w:eastAsia="Roboto Mono" w:hAnsi="Roboto Mono" w:cs="Roboto Mono"/>
          <w:color w:val="188038"/>
        </w:rPr>
        <w:t>": 0</w:t>
      </w:r>
    </w:p>
    <w:p w14:paraId="00000067" w14:textId="77777777" w:rsidR="001D4225" w:rsidRDefault="00DA4E6F">
      <w:pPr>
        <w:rPr>
          <w:rFonts w:ascii="Roboto Mono" w:eastAsia="Roboto Mono" w:hAnsi="Roboto Mono" w:cs="Roboto Mono"/>
          <w:color w:val="188038"/>
        </w:rPr>
      </w:pPr>
      <w:r>
        <w:rPr>
          <w:rFonts w:ascii="Roboto Mono" w:eastAsia="Roboto Mono" w:hAnsi="Roboto Mono" w:cs="Roboto Mono"/>
          <w:color w:val="188038"/>
        </w:rPr>
        <w:t>}</w:t>
      </w:r>
    </w:p>
    <w:p w14:paraId="00000068" w14:textId="77777777" w:rsidR="001D4225" w:rsidRDefault="001D4225"/>
    <w:p w14:paraId="00000069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8" w:name="_c928hi1dkq55" w:colFirst="0" w:colLast="0"/>
      <w:bookmarkEnd w:id="18"/>
      <w:r>
        <w:rPr>
          <w:b/>
          <w:bCs/>
          <w:sz w:val="22"/>
          <w:szCs w:val="22"/>
        </w:rPr>
        <w:t>5) Модель данных (уровень ТЗ)</w:t>
      </w:r>
    </w:p>
    <w:p w14:paraId="0000006A" w14:textId="77777777" w:rsidR="001D4225" w:rsidRDefault="00DA4E6F">
      <w:pPr>
        <w:spacing w:before="240" w:after="240"/>
      </w:pPr>
      <w:r>
        <w:t>Ми</w:t>
      </w:r>
      <w:r>
        <w:t>нимум:</w:t>
      </w:r>
    </w:p>
    <w:p w14:paraId="0000006B" w14:textId="77777777" w:rsidR="001D4225" w:rsidRPr="00204C22" w:rsidRDefault="00DA4E6F">
      <w:pPr>
        <w:numPr>
          <w:ilvl w:val="0"/>
          <w:numId w:val="28"/>
        </w:numPr>
        <w:spacing w:before="240"/>
        <w:rPr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Plan</w:t>
      </w:r>
      <w:r w:rsidRPr="00204C22">
        <w:rPr>
          <w:lang w:val="en-US"/>
        </w:rPr>
        <w:t xml:space="preserve"> (code, </w:t>
      </w:r>
      <w:proofErr w:type="spellStart"/>
      <w:r w:rsidRPr="00204C22">
        <w:rPr>
          <w:lang w:val="en-US"/>
        </w:rPr>
        <w:t>monthly_limit</w:t>
      </w:r>
      <w:proofErr w:type="spellEnd"/>
      <w:r w:rsidRPr="00204C22">
        <w:rPr>
          <w:lang w:val="en-US"/>
        </w:rPr>
        <w:t>, price, currency)</w:t>
      </w:r>
      <w:r w:rsidRPr="00204C22">
        <w:rPr>
          <w:lang w:val="en-US"/>
        </w:rPr>
        <w:br/>
      </w:r>
    </w:p>
    <w:p w14:paraId="0000006C" w14:textId="77777777" w:rsidR="001D4225" w:rsidRPr="00204C22" w:rsidRDefault="00DA4E6F">
      <w:pPr>
        <w:numPr>
          <w:ilvl w:val="0"/>
          <w:numId w:val="28"/>
        </w:numPr>
        <w:rPr>
          <w:lang w:val="en-US"/>
        </w:rPr>
      </w:pPr>
      <w:proofErr w:type="spellStart"/>
      <w:r w:rsidRPr="00204C22">
        <w:rPr>
          <w:rFonts w:ascii="Roboto Mono" w:eastAsia="Roboto Mono" w:hAnsi="Roboto Mono" w:cs="Roboto Mono"/>
          <w:color w:val="188038"/>
          <w:lang w:val="en-US"/>
        </w:rPr>
        <w:t>UsageCounter</w:t>
      </w:r>
      <w:proofErr w:type="spellEnd"/>
      <w:r w:rsidRPr="00204C22">
        <w:rPr>
          <w:lang w:val="en-US"/>
        </w:rPr>
        <w:t xml:space="preserve"> (</w:t>
      </w:r>
      <w:proofErr w:type="spellStart"/>
      <w:r w:rsidRPr="00204C22">
        <w:rPr>
          <w:lang w:val="en-US"/>
        </w:rPr>
        <w:t>user_id</w:t>
      </w:r>
      <w:proofErr w:type="spellEnd"/>
      <w:r w:rsidRPr="00204C22">
        <w:rPr>
          <w:lang w:val="en-US"/>
        </w:rPr>
        <w:t xml:space="preserve">, </w:t>
      </w:r>
      <w:proofErr w:type="spellStart"/>
      <w:r w:rsidRPr="00204C22">
        <w:rPr>
          <w:lang w:val="en-US"/>
        </w:rPr>
        <w:t>period_key</w:t>
      </w:r>
      <w:proofErr w:type="spellEnd"/>
      <w:r w:rsidRPr="00204C22">
        <w:rPr>
          <w:lang w:val="en-US"/>
        </w:rPr>
        <w:t xml:space="preserve">, </w:t>
      </w:r>
      <w:proofErr w:type="spellStart"/>
      <w:r w:rsidRPr="00204C22">
        <w:rPr>
          <w:lang w:val="en-US"/>
        </w:rPr>
        <w:t>used_count</w:t>
      </w:r>
      <w:proofErr w:type="spellEnd"/>
      <w:r w:rsidRPr="00204C22">
        <w:rPr>
          <w:lang w:val="en-US"/>
        </w:rPr>
        <w:t xml:space="preserve">, </w:t>
      </w:r>
      <w:proofErr w:type="spellStart"/>
      <w:r w:rsidRPr="00204C22">
        <w:rPr>
          <w:lang w:val="en-US"/>
        </w:rPr>
        <w:t>updated_at</w:t>
      </w:r>
      <w:proofErr w:type="spellEnd"/>
      <w:r w:rsidRPr="00204C22">
        <w:rPr>
          <w:lang w:val="en-US"/>
        </w:rPr>
        <w:t>)</w:t>
      </w:r>
      <w:r w:rsidRPr="00204C22">
        <w:rPr>
          <w:lang w:val="en-US"/>
        </w:rPr>
        <w:br/>
      </w:r>
    </w:p>
    <w:p w14:paraId="0000006D" w14:textId="77777777" w:rsidR="001D4225" w:rsidRPr="00204C22" w:rsidRDefault="00DA4E6F">
      <w:pPr>
        <w:numPr>
          <w:ilvl w:val="0"/>
          <w:numId w:val="28"/>
        </w:numPr>
        <w:spacing w:after="240"/>
        <w:rPr>
          <w:lang w:val="en-US"/>
        </w:rPr>
      </w:pPr>
      <w:r w:rsidRPr="00204C22">
        <w:rPr>
          <w:lang w:val="en-US"/>
        </w:rPr>
        <w:t>(</w:t>
      </w:r>
      <w:r>
        <w:t>опционально</w:t>
      </w:r>
      <w:r w:rsidRPr="00204C22">
        <w:rPr>
          <w:lang w:val="en-US"/>
        </w:rPr>
        <w:t xml:space="preserve"> prod) </w:t>
      </w:r>
      <w:proofErr w:type="spellStart"/>
      <w:r w:rsidRPr="00204C22">
        <w:rPr>
          <w:rFonts w:ascii="Roboto Mono" w:eastAsia="Roboto Mono" w:hAnsi="Roboto Mono" w:cs="Roboto Mono"/>
          <w:color w:val="188038"/>
          <w:lang w:val="en-US"/>
        </w:rPr>
        <w:t>UsageLedger</w:t>
      </w:r>
      <w:proofErr w:type="spellEnd"/>
      <w:r w:rsidRPr="00204C22">
        <w:rPr>
          <w:lang w:val="en-US"/>
        </w:rPr>
        <w:t xml:space="preserve"> (</w:t>
      </w:r>
      <w:proofErr w:type="spellStart"/>
      <w:r w:rsidRPr="00204C22">
        <w:rPr>
          <w:lang w:val="en-US"/>
        </w:rPr>
        <w:t>user_id</w:t>
      </w:r>
      <w:proofErr w:type="spellEnd"/>
      <w:r w:rsidRPr="00204C22">
        <w:rPr>
          <w:lang w:val="en-US"/>
        </w:rPr>
        <w:t xml:space="preserve">, </w:t>
      </w:r>
      <w:proofErr w:type="spellStart"/>
      <w:r w:rsidRPr="00204C22">
        <w:rPr>
          <w:lang w:val="en-US"/>
        </w:rPr>
        <w:t>request_id</w:t>
      </w:r>
      <w:proofErr w:type="spellEnd"/>
      <w:r w:rsidRPr="00204C22">
        <w:rPr>
          <w:lang w:val="en-US"/>
        </w:rPr>
        <w:t xml:space="preserve"> unique, units, </w:t>
      </w:r>
      <w:proofErr w:type="spellStart"/>
      <w:r w:rsidRPr="00204C22">
        <w:rPr>
          <w:lang w:val="en-US"/>
        </w:rPr>
        <w:t>created_at</w:t>
      </w:r>
      <w:proofErr w:type="spellEnd"/>
      <w:r w:rsidRPr="00204C22">
        <w:rPr>
          <w:lang w:val="en-US"/>
        </w:rPr>
        <w:t xml:space="preserve">, </w:t>
      </w:r>
      <w:proofErr w:type="spellStart"/>
      <w:r w:rsidRPr="00204C22">
        <w:rPr>
          <w:lang w:val="en-US"/>
        </w:rPr>
        <w:t>period_key</w:t>
      </w:r>
      <w:proofErr w:type="spellEnd"/>
      <w:r w:rsidRPr="00204C22">
        <w:rPr>
          <w:lang w:val="en-US"/>
        </w:rPr>
        <w:t xml:space="preserve">) </w:t>
      </w:r>
      <w:r>
        <w:t>для</w:t>
      </w:r>
      <w:r w:rsidRPr="00204C22">
        <w:rPr>
          <w:lang w:val="en-US"/>
        </w:rPr>
        <w:t xml:space="preserve"> </w:t>
      </w:r>
      <w:r>
        <w:t>идемпотентности</w:t>
      </w:r>
      <w:r w:rsidRPr="00204C22">
        <w:rPr>
          <w:lang w:val="en-US"/>
        </w:rPr>
        <w:t>/</w:t>
      </w:r>
      <w:r>
        <w:t>аудита</w:t>
      </w:r>
      <w:r w:rsidRPr="00204C22">
        <w:rPr>
          <w:lang w:val="en-US"/>
        </w:rPr>
        <w:br/>
      </w:r>
    </w:p>
    <w:p w14:paraId="0000006E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9" w:name="_no5ukyokgwu" w:colFirst="0" w:colLast="0"/>
      <w:bookmarkEnd w:id="19"/>
      <w:r>
        <w:rPr>
          <w:b/>
          <w:bCs/>
          <w:sz w:val="22"/>
          <w:szCs w:val="22"/>
        </w:rPr>
        <w:t xml:space="preserve">6) Интеграция с </w:t>
      </w:r>
      <w:proofErr w:type="spellStart"/>
      <w:r>
        <w:rPr>
          <w:b/>
          <w:bCs/>
          <w:sz w:val="22"/>
          <w:szCs w:val="22"/>
        </w:rPr>
        <w:t>calculations</w:t>
      </w:r>
      <w:proofErr w:type="spellEnd"/>
    </w:p>
    <w:p w14:paraId="0000006F" w14:textId="77777777" w:rsidR="001D4225" w:rsidRDefault="00DA4E6F">
      <w:pPr>
        <w:spacing w:before="240" w:after="240"/>
      </w:pPr>
      <w:proofErr w:type="spellStart"/>
      <w:r>
        <w:rPr>
          <w:b/>
          <w:bCs/>
        </w:rPr>
        <w:t>calculations</w:t>
      </w:r>
      <w:proofErr w:type="spellEnd"/>
      <w:r>
        <w:t xml:space="preserve"> перед выдачей ответа ассистента делает:</w:t>
      </w:r>
    </w:p>
    <w:p w14:paraId="00000070" w14:textId="77777777" w:rsidR="001D4225" w:rsidRPr="00204C22" w:rsidRDefault="00DA4E6F">
      <w:pPr>
        <w:numPr>
          <w:ilvl w:val="0"/>
          <w:numId w:val="30"/>
        </w:numPr>
        <w:spacing w:before="240"/>
        <w:rPr>
          <w:lang w:val="en-US"/>
        </w:rPr>
      </w:pPr>
      <w:r w:rsidRPr="00204C22">
        <w:rPr>
          <w:rFonts w:ascii="Roboto Mono" w:eastAsia="Roboto Mono" w:hAnsi="Roboto Mono" w:cs="Roboto Mono"/>
          <w:color w:val="188038"/>
          <w:lang w:val="en-US"/>
        </w:rPr>
        <w:t>POST purchases/quota/consume (units=1)</w:t>
      </w:r>
      <w:r w:rsidRPr="00204C22">
        <w:rPr>
          <w:rFonts w:ascii="Roboto Mono" w:eastAsia="Roboto Mono" w:hAnsi="Roboto Mono" w:cs="Roboto Mono"/>
          <w:color w:val="188038"/>
          <w:lang w:val="en-US"/>
        </w:rPr>
        <w:br/>
      </w:r>
    </w:p>
    <w:p w14:paraId="00000071" w14:textId="77777777" w:rsidR="001D4225" w:rsidRDefault="00DA4E6F">
      <w:pPr>
        <w:numPr>
          <w:ilvl w:val="0"/>
          <w:numId w:val="30"/>
        </w:numPr>
        <w:spacing w:after="240"/>
      </w:pPr>
      <w:r>
        <w:rPr>
          <w:rFonts w:ascii="Arial Unicode MS" w:eastAsia="Arial Unicode MS" w:hAnsi="Arial Unicode MS" w:cs="Arial Unicode MS"/>
        </w:rPr>
        <w:lastRenderedPageBreak/>
        <w:t xml:space="preserve">Если </w:t>
      </w:r>
      <w:proofErr w:type="spellStart"/>
      <w:r>
        <w:rPr>
          <w:rFonts w:ascii="Arial Unicode MS" w:eastAsia="Arial Unicode MS" w:hAnsi="Arial Unicode MS" w:cs="Arial Unicode MS"/>
        </w:rPr>
        <w:t>ok</w:t>
      </w:r>
      <w:proofErr w:type="spellEnd"/>
      <w:r>
        <w:rPr>
          <w:rFonts w:ascii="Arial Unicode MS" w:eastAsia="Arial Unicode MS" w:hAnsi="Arial Unicode MS" w:cs="Arial Unicode MS"/>
        </w:rPr>
        <w:t>=</w:t>
      </w:r>
      <w:proofErr w:type="spellStart"/>
      <w:r>
        <w:rPr>
          <w:rFonts w:ascii="Arial Unicode MS" w:eastAsia="Arial Unicode MS" w:hAnsi="Arial Unicode MS" w:cs="Arial Unicode MS"/>
        </w:rPr>
        <w:t>false</w:t>
      </w:r>
      <w:proofErr w:type="spellEnd"/>
      <w:r>
        <w:rPr>
          <w:rFonts w:ascii="Arial Unicode MS" w:eastAsia="Arial Unicode MS" w:hAnsi="Arial Unicode MS" w:cs="Arial Unicode MS"/>
        </w:rPr>
        <w:t xml:space="preserve"> → </w:t>
      </w:r>
      <w:proofErr w:type="spellStart"/>
      <w:r>
        <w:rPr>
          <w:rFonts w:ascii="Arial Unicode MS" w:eastAsia="Arial Unicode MS" w:hAnsi="Arial Unicode MS" w:cs="Arial Unicode MS"/>
        </w:rPr>
        <w:t>calculations</w:t>
      </w:r>
      <w:proofErr w:type="spellEnd"/>
      <w:r>
        <w:rPr>
          <w:rFonts w:ascii="Arial Unicode MS" w:eastAsia="Arial Unicode MS" w:hAnsi="Arial Unicode MS" w:cs="Arial Unicode MS"/>
        </w:rPr>
        <w:t xml:space="preserve"> возвращает пользователю сообщение “лимит исчерпан” + предлагает апгрейд тарифа.</w:t>
      </w:r>
      <w:r>
        <w:rPr>
          <w:rFonts w:ascii="Arial Unicode MS" w:eastAsia="Arial Unicode MS" w:hAnsi="Arial Unicode MS" w:cs="Arial Unicode MS"/>
        </w:rPr>
        <w:br/>
      </w:r>
    </w:p>
    <w:p w14:paraId="00000072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0" w:name="_ycclcq3ryrvq" w:colFirst="0" w:colLast="0"/>
      <w:bookmarkEnd w:id="20"/>
      <w:r>
        <w:rPr>
          <w:b/>
          <w:bCs/>
          <w:sz w:val="22"/>
          <w:szCs w:val="22"/>
        </w:rPr>
        <w:t>7) Критерии приёмки (проверяемые)</w:t>
      </w:r>
    </w:p>
    <w:p w14:paraId="00000073" w14:textId="77777777" w:rsidR="001D4225" w:rsidRDefault="00DA4E6F">
      <w:pPr>
        <w:numPr>
          <w:ilvl w:val="0"/>
          <w:numId w:val="2"/>
        </w:numPr>
        <w:spacing w:before="240"/>
      </w:pPr>
      <w:r>
        <w:t>Пользователь без подписки:</w:t>
      </w:r>
      <w:r>
        <w:br/>
      </w:r>
    </w:p>
    <w:p w14:paraId="00000074" w14:textId="77777777" w:rsidR="001D4225" w:rsidRDefault="00DA4E6F">
      <w:pPr>
        <w:numPr>
          <w:ilvl w:val="0"/>
          <w:numId w:val="7"/>
        </w:numPr>
      </w:pPr>
      <w:r>
        <w:t xml:space="preserve">day1: 7 успешных </w:t>
      </w:r>
      <w:proofErr w:type="spellStart"/>
      <w:r>
        <w:t>consume</w:t>
      </w:r>
      <w:proofErr w:type="spellEnd"/>
      <w:r>
        <w:t>, 8-й запрещён</w:t>
      </w:r>
      <w:r>
        <w:br/>
      </w:r>
    </w:p>
    <w:p w14:paraId="00000075" w14:textId="77777777" w:rsidR="001D4225" w:rsidRDefault="00DA4E6F">
      <w:pPr>
        <w:numPr>
          <w:ilvl w:val="0"/>
          <w:numId w:val="7"/>
        </w:numPr>
      </w:pPr>
      <w:r>
        <w:t xml:space="preserve">day2: 5 успешных </w:t>
      </w:r>
      <w:proofErr w:type="spellStart"/>
      <w:r>
        <w:t>consume</w:t>
      </w:r>
      <w:proofErr w:type="spellEnd"/>
      <w:r>
        <w:t>, 6-й запрещён</w:t>
      </w:r>
      <w:r>
        <w:br/>
      </w:r>
    </w:p>
    <w:p w14:paraId="00000076" w14:textId="77777777" w:rsidR="001D4225" w:rsidRDefault="00DA4E6F">
      <w:pPr>
        <w:numPr>
          <w:ilvl w:val="0"/>
          <w:numId w:val="7"/>
        </w:numPr>
      </w:pPr>
      <w:r>
        <w:t>day3</w:t>
      </w:r>
      <w:r>
        <w:t xml:space="preserve">+: в текущем месяце 5, далее </w:t>
      </w:r>
      <w:proofErr w:type="spellStart"/>
      <w:r>
        <w:t>deny</w:t>
      </w:r>
      <w:proofErr w:type="spellEnd"/>
      <w:r>
        <w:br/>
      </w:r>
    </w:p>
    <w:p w14:paraId="00000077" w14:textId="77777777" w:rsidR="001D4225" w:rsidRDefault="00DA4E6F">
      <w:pPr>
        <w:numPr>
          <w:ilvl w:val="0"/>
          <w:numId w:val="3"/>
        </w:numPr>
      </w:pPr>
      <w:r>
        <w:t>Plus:</w:t>
      </w:r>
      <w:r>
        <w:br/>
      </w:r>
    </w:p>
    <w:p w14:paraId="00000078" w14:textId="77777777" w:rsidR="001D4225" w:rsidRDefault="00DA4E6F">
      <w:pPr>
        <w:numPr>
          <w:ilvl w:val="0"/>
          <w:numId w:val="23"/>
        </w:numPr>
      </w:pPr>
      <w:r>
        <w:t xml:space="preserve">100 успешных в периоде, 101-й </w:t>
      </w:r>
      <w:proofErr w:type="spellStart"/>
      <w:r>
        <w:t>deny</w:t>
      </w:r>
      <w:proofErr w:type="spellEnd"/>
      <w:r>
        <w:br/>
      </w:r>
    </w:p>
    <w:p w14:paraId="00000079" w14:textId="77777777" w:rsidR="001D4225" w:rsidRDefault="00DA4E6F">
      <w:pPr>
        <w:numPr>
          <w:ilvl w:val="0"/>
          <w:numId w:val="24"/>
        </w:numPr>
      </w:pPr>
      <w:r>
        <w:t>Pro:</w:t>
      </w:r>
      <w:r>
        <w:br/>
      </w:r>
    </w:p>
    <w:p w14:paraId="0000007A" w14:textId="77777777" w:rsidR="001D4225" w:rsidRDefault="00DA4E6F">
      <w:pPr>
        <w:numPr>
          <w:ilvl w:val="0"/>
          <w:numId w:val="10"/>
        </w:numPr>
      </w:pPr>
      <w:r>
        <w:t xml:space="preserve">600 успешных в периоде, 601-й </w:t>
      </w:r>
      <w:proofErr w:type="spellStart"/>
      <w:r>
        <w:t>deny</w:t>
      </w:r>
      <w:proofErr w:type="spellEnd"/>
      <w:r>
        <w:br/>
      </w:r>
    </w:p>
    <w:p w14:paraId="0000007B" w14:textId="77777777" w:rsidR="001D4225" w:rsidRDefault="00DA4E6F">
      <w:pPr>
        <w:numPr>
          <w:ilvl w:val="0"/>
          <w:numId w:val="32"/>
        </w:numPr>
      </w:pPr>
      <w:r>
        <w:t>После смены месяца (или периода) счётчик начинает новый период.</w:t>
      </w:r>
      <w:r>
        <w:br/>
      </w:r>
    </w:p>
    <w:p w14:paraId="0000007C" w14:textId="77777777" w:rsidR="001D4225" w:rsidRDefault="00DA4E6F">
      <w:pPr>
        <w:numPr>
          <w:ilvl w:val="0"/>
          <w:numId w:val="32"/>
        </w:numPr>
      </w:pPr>
      <w:r>
        <w:t>При наличии активной подписки из Apple/Google тариф определяется коррек</w:t>
      </w:r>
      <w:r>
        <w:t>тно.</w:t>
      </w:r>
      <w:r>
        <w:br/>
      </w:r>
    </w:p>
    <w:p w14:paraId="0000007D" w14:textId="77777777" w:rsidR="001D4225" w:rsidRDefault="00DA4E6F">
      <w:pPr>
        <w:numPr>
          <w:ilvl w:val="0"/>
          <w:numId w:val="32"/>
        </w:numPr>
        <w:spacing w:after="240"/>
      </w:pPr>
      <w:r>
        <w:t>Сервис разворачивается контейнером (</w:t>
      </w:r>
      <w:proofErr w:type="spellStart"/>
      <w:r>
        <w:t>Dockerfile</w:t>
      </w:r>
      <w:proofErr w:type="spellEnd"/>
      <w:r>
        <w:t xml:space="preserve"> соответствует </w:t>
      </w:r>
      <w:proofErr w:type="spellStart"/>
      <w:r>
        <w:t>Django</w:t>
      </w:r>
      <w:proofErr w:type="spellEnd"/>
      <w:r>
        <w:t>, сервис стартует).</w:t>
      </w:r>
      <w:r>
        <w:br/>
      </w:r>
    </w:p>
    <w:p w14:paraId="0000007E" w14:textId="77777777" w:rsidR="001D4225" w:rsidRDefault="00DA4E6F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1" w:name="_gml4ab3ranr8" w:colFirst="0" w:colLast="0"/>
      <w:bookmarkEnd w:id="21"/>
      <w:r>
        <w:rPr>
          <w:b/>
          <w:bCs/>
          <w:sz w:val="22"/>
          <w:szCs w:val="22"/>
        </w:rPr>
        <w:t xml:space="preserve">Смета на доработку API </w:t>
      </w:r>
      <w:proofErr w:type="spellStart"/>
      <w:r>
        <w:rPr>
          <w:b/>
          <w:bCs/>
          <w:sz w:val="22"/>
          <w:szCs w:val="22"/>
        </w:rPr>
        <w:t>purchases</w:t>
      </w:r>
      <w:proofErr w:type="spellEnd"/>
      <w:r>
        <w:rPr>
          <w:b/>
          <w:bCs/>
          <w:sz w:val="22"/>
          <w:szCs w:val="22"/>
        </w:rPr>
        <w:t xml:space="preserve"> (Production-уровень)</w:t>
      </w:r>
    </w:p>
    <w:p w14:paraId="0000007F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2" w:name="_mr8ap821ogpu" w:colFirst="0" w:colLast="0"/>
      <w:bookmarkEnd w:id="22"/>
      <w:r>
        <w:rPr>
          <w:b/>
          <w:bCs/>
          <w:sz w:val="22"/>
          <w:szCs w:val="22"/>
        </w:rPr>
        <w:t>Цель</w:t>
      </w:r>
    </w:p>
    <w:p w14:paraId="00000080" w14:textId="77777777" w:rsidR="001D4225" w:rsidRDefault="00DA4E6F">
      <w:pPr>
        <w:spacing w:before="240" w:after="240"/>
      </w:pPr>
      <w:r>
        <w:t xml:space="preserve">Реализовать </w:t>
      </w:r>
      <w:proofErr w:type="spellStart"/>
      <w:r>
        <w:t>production</w:t>
      </w:r>
      <w:proofErr w:type="spellEnd"/>
      <w:r>
        <w:t xml:space="preserve">-готовую систему тарифов и лимитов ассистента </w:t>
      </w:r>
      <w:proofErr w:type="spellStart"/>
      <w:r>
        <w:t>MoodBoss</w:t>
      </w:r>
      <w:proofErr w:type="spellEnd"/>
      <w:r>
        <w:t>:</w:t>
      </w:r>
    </w:p>
    <w:p w14:paraId="00000081" w14:textId="77777777" w:rsidR="001D4225" w:rsidRDefault="00DA4E6F">
      <w:pPr>
        <w:numPr>
          <w:ilvl w:val="0"/>
          <w:numId w:val="16"/>
        </w:numPr>
        <w:spacing w:before="240"/>
      </w:pPr>
      <w:r>
        <w:t>Free (Discovery):</w:t>
      </w:r>
      <w:r>
        <w:br/>
        <w:t xml:space="preserve"> день 1 — 7 запросов</w:t>
      </w:r>
      <w:r>
        <w:br/>
        <w:t xml:space="preserve"> день 2 — 5 запросов</w:t>
      </w:r>
      <w:r>
        <w:br/>
        <w:t xml:space="preserve"> далее — 5 запросов в месяц</w:t>
      </w:r>
      <w:r>
        <w:br/>
      </w:r>
    </w:p>
    <w:p w14:paraId="00000082" w14:textId="77777777" w:rsidR="001D4225" w:rsidRDefault="00DA4E6F">
      <w:pPr>
        <w:numPr>
          <w:ilvl w:val="0"/>
          <w:numId w:val="16"/>
        </w:numPr>
      </w:pPr>
      <w:r>
        <w:t xml:space="preserve">Plus — €9.99 / </w:t>
      </w:r>
      <w:proofErr w:type="spellStart"/>
      <w:r>
        <w:t>мес</w:t>
      </w:r>
      <w:proofErr w:type="spellEnd"/>
      <w:r>
        <w:t xml:space="preserve"> — 100 запросов</w:t>
      </w:r>
      <w:r>
        <w:br/>
      </w:r>
    </w:p>
    <w:p w14:paraId="00000083" w14:textId="77777777" w:rsidR="001D4225" w:rsidRDefault="00DA4E6F">
      <w:pPr>
        <w:numPr>
          <w:ilvl w:val="0"/>
          <w:numId w:val="16"/>
        </w:numPr>
        <w:spacing w:after="240"/>
      </w:pPr>
      <w:r>
        <w:t xml:space="preserve">Pro — €19.99 / </w:t>
      </w:r>
      <w:proofErr w:type="spellStart"/>
      <w:r>
        <w:t>мес</w:t>
      </w:r>
      <w:proofErr w:type="spellEnd"/>
      <w:r>
        <w:t xml:space="preserve"> — 600 запросов</w:t>
      </w:r>
      <w:r>
        <w:br/>
      </w:r>
    </w:p>
    <w:p w14:paraId="00000084" w14:textId="77777777" w:rsidR="001D4225" w:rsidRDefault="00DA4E6F">
      <w:pPr>
        <w:spacing w:before="240" w:after="240"/>
      </w:pPr>
      <w:r>
        <w:lastRenderedPageBreak/>
        <w:t>С гарантией:</w:t>
      </w:r>
    </w:p>
    <w:p w14:paraId="00000085" w14:textId="77777777" w:rsidR="001D4225" w:rsidRDefault="00DA4E6F">
      <w:pPr>
        <w:numPr>
          <w:ilvl w:val="0"/>
          <w:numId w:val="6"/>
        </w:numPr>
        <w:spacing w:before="240"/>
      </w:pPr>
      <w:r>
        <w:t>отсутс</w:t>
      </w:r>
      <w:r>
        <w:t>твия двойных списаний,</w:t>
      </w:r>
      <w:r>
        <w:br/>
      </w:r>
    </w:p>
    <w:p w14:paraId="00000086" w14:textId="77777777" w:rsidR="001D4225" w:rsidRDefault="00DA4E6F">
      <w:pPr>
        <w:numPr>
          <w:ilvl w:val="0"/>
          <w:numId w:val="6"/>
        </w:numPr>
      </w:pPr>
      <w:r>
        <w:t xml:space="preserve">корректной работы при </w:t>
      </w:r>
      <w:proofErr w:type="spellStart"/>
      <w:r>
        <w:t>ретраях</w:t>
      </w:r>
      <w:proofErr w:type="spellEnd"/>
      <w:r>
        <w:t>,</w:t>
      </w:r>
      <w:r>
        <w:br/>
      </w:r>
    </w:p>
    <w:p w14:paraId="00000087" w14:textId="77777777" w:rsidR="001D4225" w:rsidRDefault="00DA4E6F">
      <w:pPr>
        <w:numPr>
          <w:ilvl w:val="0"/>
          <w:numId w:val="6"/>
        </w:numPr>
      </w:pPr>
      <w:r>
        <w:t>атомарности операций,</w:t>
      </w:r>
      <w:r>
        <w:br/>
      </w:r>
    </w:p>
    <w:p w14:paraId="00000088" w14:textId="77777777" w:rsidR="001D4225" w:rsidRDefault="00DA4E6F">
      <w:pPr>
        <w:numPr>
          <w:ilvl w:val="0"/>
          <w:numId w:val="6"/>
        </w:numPr>
        <w:spacing w:after="240"/>
      </w:pPr>
      <w:r>
        <w:t xml:space="preserve">предсказуемого </w:t>
      </w:r>
      <w:proofErr w:type="spellStart"/>
      <w:r>
        <w:t>reset</w:t>
      </w:r>
      <w:proofErr w:type="spellEnd"/>
      <w:r>
        <w:t xml:space="preserve"> периода.</w:t>
      </w:r>
      <w:r>
        <w:br/>
      </w:r>
    </w:p>
    <w:p w14:paraId="00000089" w14:textId="77777777" w:rsidR="001D4225" w:rsidRDefault="00DA4E6F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3" w:name="_ks6jpsgctwv" w:colFirst="0" w:colLast="0"/>
      <w:bookmarkEnd w:id="23"/>
      <w:r>
        <w:rPr>
          <w:b/>
          <w:bCs/>
          <w:sz w:val="22"/>
          <w:szCs w:val="22"/>
        </w:rPr>
        <w:t>Объём работ (Production)</w:t>
      </w:r>
    </w:p>
    <w:p w14:paraId="0000008A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4" w:name="_xcdeju620q0r" w:colFirst="0" w:colLast="0"/>
      <w:bookmarkEnd w:id="24"/>
      <w:r>
        <w:rPr>
          <w:b/>
          <w:bCs/>
          <w:sz w:val="22"/>
          <w:szCs w:val="22"/>
        </w:rPr>
        <w:t>1. Расширение тарифной модели</w:t>
      </w:r>
    </w:p>
    <w:p w14:paraId="0000008B" w14:textId="77777777" w:rsidR="001D4225" w:rsidRDefault="00DA4E6F">
      <w:pPr>
        <w:numPr>
          <w:ilvl w:val="0"/>
          <w:numId w:val="21"/>
        </w:numPr>
        <w:spacing w:before="240"/>
      </w:pPr>
      <w:r>
        <w:t>Добавление типов: FREE / PLUS / PRO</w:t>
      </w:r>
      <w:r>
        <w:br/>
      </w:r>
    </w:p>
    <w:p w14:paraId="0000008C" w14:textId="77777777" w:rsidR="001D4225" w:rsidRPr="00204C22" w:rsidRDefault="00DA4E6F">
      <w:pPr>
        <w:numPr>
          <w:ilvl w:val="0"/>
          <w:numId w:val="21"/>
        </w:numPr>
        <w:rPr>
          <w:lang w:val="en-US"/>
        </w:rPr>
      </w:pPr>
      <w:r>
        <w:rPr>
          <w:rFonts w:ascii="Arial Unicode MS" w:eastAsia="Arial Unicode MS" w:hAnsi="Arial Unicode MS" w:cs="Arial Unicode MS"/>
        </w:rPr>
        <w:t>Маппинг</w:t>
      </w:r>
      <w:r w:rsidRPr="00204C22">
        <w:rPr>
          <w:rFonts w:ascii="Arial Unicode MS" w:eastAsia="Arial Unicode MS" w:hAnsi="Arial Unicode MS" w:cs="Arial Unicode MS"/>
          <w:lang w:val="en-US"/>
        </w:rPr>
        <w:t xml:space="preserve"> Apple/Google </w:t>
      </w:r>
      <w:proofErr w:type="spellStart"/>
      <w:r w:rsidRPr="00204C22">
        <w:rPr>
          <w:rFonts w:ascii="Arial Unicode MS" w:eastAsia="Arial Unicode MS" w:hAnsi="Arial Unicode MS" w:cs="Arial Unicode MS"/>
          <w:lang w:val="en-US"/>
        </w:rPr>
        <w:t>product_id</w:t>
      </w:r>
      <w:proofErr w:type="spellEnd"/>
      <w:r w:rsidRPr="00204C22">
        <w:rPr>
          <w:rFonts w:ascii="Arial Unicode MS" w:eastAsia="Arial Unicode MS" w:hAnsi="Arial Unicode MS" w:cs="Arial Unicode MS"/>
          <w:lang w:val="en-US"/>
        </w:rPr>
        <w:t xml:space="preserve"> → </w:t>
      </w:r>
      <w:r>
        <w:rPr>
          <w:rFonts w:ascii="Arial Unicode MS" w:eastAsia="Arial Unicode MS" w:hAnsi="Arial Unicode MS" w:cs="Arial Unicode MS"/>
        </w:rPr>
        <w:t>внутренний</w:t>
      </w:r>
      <w:r w:rsidRPr="00204C22">
        <w:rPr>
          <w:rFonts w:ascii="Arial Unicode MS" w:eastAsia="Arial Unicode MS" w:hAnsi="Arial Unicode MS" w:cs="Arial Unicode MS"/>
          <w:lang w:val="en-US"/>
        </w:rPr>
        <w:t xml:space="preserve"> </w:t>
      </w:r>
      <w:r>
        <w:rPr>
          <w:rFonts w:ascii="Arial Unicode MS" w:eastAsia="Arial Unicode MS" w:hAnsi="Arial Unicode MS" w:cs="Arial Unicode MS"/>
        </w:rPr>
        <w:t>тариф</w:t>
      </w:r>
      <w:r w:rsidRPr="00204C22">
        <w:rPr>
          <w:rFonts w:ascii="Arial Unicode MS" w:eastAsia="Arial Unicode MS" w:hAnsi="Arial Unicode MS" w:cs="Arial Unicode MS"/>
          <w:lang w:val="en-US"/>
        </w:rPr>
        <w:br/>
      </w:r>
    </w:p>
    <w:p w14:paraId="0000008D" w14:textId="77777777" w:rsidR="001D4225" w:rsidRDefault="00DA4E6F">
      <w:pPr>
        <w:numPr>
          <w:ilvl w:val="0"/>
          <w:numId w:val="21"/>
        </w:numPr>
        <w:spacing w:after="240"/>
      </w:pPr>
      <w:r>
        <w:t>Ко</w:t>
      </w:r>
      <w:r>
        <w:t>рректная логика определения активного плана</w:t>
      </w:r>
      <w:r>
        <w:br/>
        <w:t xml:space="preserve"> </w:t>
      </w:r>
      <w:r>
        <w:rPr>
          <w:b/>
          <w:bCs/>
        </w:rPr>
        <w:t>Трудоёмкость: 0.5 дня</w:t>
      </w:r>
      <w:r>
        <w:rPr>
          <w:b/>
          <w:bCs/>
        </w:rPr>
        <w:br/>
      </w:r>
    </w:p>
    <w:p w14:paraId="0000008E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5" w:name="_e0dwkbgqspfp" w:colFirst="0" w:colLast="0"/>
      <w:bookmarkEnd w:id="25"/>
      <w:r>
        <w:rPr>
          <w:b/>
          <w:bCs/>
          <w:sz w:val="22"/>
          <w:szCs w:val="22"/>
        </w:rPr>
        <w:t>2. Реализация системы квот (</w:t>
      </w:r>
      <w:proofErr w:type="spellStart"/>
      <w:r>
        <w:rPr>
          <w:b/>
          <w:bCs/>
          <w:sz w:val="22"/>
          <w:szCs w:val="22"/>
        </w:rPr>
        <w:t>UsageCounter</w:t>
      </w:r>
      <w:proofErr w:type="spellEnd"/>
      <w:r>
        <w:rPr>
          <w:b/>
          <w:bCs/>
          <w:sz w:val="22"/>
          <w:szCs w:val="22"/>
        </w:rPr>
        <w:t xml:space="preserve"> + период)</w:t>
      </w:r>
    </w:p>
    <w:p w14:paraId="0000008F" w14:textId="77777777" w:rsidR="001D4225" w:rsidRDefault="00DA4E6F">
      <w:pPr>
        <w:numPr>
          <w:ilvl w:val="0"/>
          <w:numId w:val="9"/>
        </w:numPr>
        <w:spacing w:before="240"/>
      </w:pPr>
      <w:r>
        <w:t>Модель счётчика использования</w:t>
      </w:r>
      <w:r>
        <w:br/>
      </w:r>
    </w:p>
    <w:p w14:paraId="00000090" w14:textId="77777777" w:rsidR="001D4225" w:rsidRDefault="00DA4E6F">
      <w:pPr>
        <w:numPr>
          <w:ilvl w:val="0"/>
          <w:numId w:val="9"/>
        </w:numPr>
      </w:pPr>
      <w:r>
        <w:t>Расчёт текущего периода (месяц)</w:t>
      </w:r>
      <w:r>
        <w:br/>
      </w:r>
    </w:p>
    <w:p w14:paraId="00000091" w14:textId="77777777" w:rsidR="001D4225" w:rsidRDefault="00DA4E6F">
      <w:pPr>
        <w:numPr>
          <w:ilvl w:val="0"/>
          <w:numId w:val="9"/>
        </w:numPr>
      </w:pPr>
      <w:r>
        <w:t xml:space="preserve">Логика </w:t>
      </w:r>
      <w:proofErr w:type="spellStart"/>
      <w:r>
        <w:t>reset</w:t>
      </w:r>
      <w:proofErr w:type="spellEnd"/>
      <w:r>
        <w:t xml:space="preserve"> по периоду</w:t>
      </w:r>
      <w:r>
        <w:br/>
      </w:r>
    </w:p>
    <w:p w14:paraId="00000092" w14:textId="77777777" w:rsidR="001D4225" w:rsidRPr="00204C22" w:rsidRDefault="00DA4E6F">
      <w:pPr>
        <w:numPr>
          <w:ilvl w:val="0"/>
          <w:numId w:val="9"/>
        </w:numPr>
        <w:spacing w:after="240"/>
        <w:rPr>
          <w:lang w:val="en-US"/>
        </w:rPr>
      </w:pPr>
      <w:r w:rsidRPr="00204C22">
        <w:rPr>
          <w:lang w:val="en-US"/>
        </w:rPr>
        <w:t>Free trial day1/day2/day3+</w:t>
      </w:r>
      <w:r w:rsidRPr="00204C22">
        <w:rPr>
          <w:lang w:val="en-US"/>
        </w:rPr>
        <w:br/>
        <w:t xml:space="preserve"> </w:t>
      </w:r>
      <w:r>
        <w:rPr>
          <w:b/>
          <w:bCs/>
        </w:rPr>
        <w:t>Трудоёмкость</w:t>
      </w:r>
      <w:r w:rsidRPr="00204C22">
        <w:rPr>
          <w:b/>
          <w:bCs/>
          <w:lang w:val="en-US"/>
        </w:rPr>
        <w:t xml:space="preserve">: 1.5 </w:t>
      </w:r>
      <w:r>
        <w:rPr>
          <w:b/>
          <w:bCs/>
        </w:rPr>
        <w:t>дня</w:t>
      </w:r>
      <w:r w:rsidRPr="00204C22">
        <w:rPr>
          <w:b/>
          <w:bCs/>
          <w:lang w:val="en-US"/>
        </w:rPr>
        <w:br/>
      </w:r>
    </w:p>
    <w:p w14:paraId="00000093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6" w:name="_bt68aj6bmlqc" w:colFirst="0" w:colLast="0"/>
      <w:bookmarkEnd w:id="26"/>
      <w:r>
        <w:rPr>
          <w:b/>
          <w:bCs/>
          <w:sz w:val="22"/>
          <w:szCs w:val="22"/>
        </w:rPr>
        <w:t>3. Production API-контракт</w:t>
      </w:r>
    </w:p>
    <w:p w14:paraId="00000094" w14:textId="77777777" w:rsidR="001D4225" w:rsidRDefault="00DA4E6F">
      <w:pPr>
        <w:numPr>
          <w:ilvl w:val="0"/>
          <w:numId w:val="11"/>
        </w:numPr>
        <w:spacing w:before="240"/>
      </w:pPr>
      <w:r>
        <w:t>GET /</w:t>
      </w:r>
      <w:proofErr w:type="spellStart"/>
      <w:r>
        <w:t>quota</w:t>
      </w:r>
      <w:proofErr w:type="spellEnd"/>
      <w:r>
        <w:br/>
      </w:r>
    </w:p>
    <w:p w14:paraId="00000095" w14:textId="77777777" w:rsidR="001D4225" w:rsidRDefault="00DA4E6F">
      <w:pPr>
        <w:numPr>
          <w:ilvl w:val="0"/>
          <w:numId w:val="11"/>
        </w:numPr>
      </w:pPr>
      <w:r>
        <w:t>POST /</w:t>
      </w:r>
      <w:proofErr w:type="spellStart"/>
      <w:r>
        <w:t>quota</w:t>
      </w:r>
      <w:proofErr w:type="spellEnd"/>
      <w:r>
        <w:t>/</w:t>
      </w:r>
      <w:proofErr w:type="spellStart"/>
      <w:r>
        <w:t>consume</w:t>
      </w:r>
      <w:proofErr w:type="spellEnd"/>
      <w:r>
        <w:br/>
      </w:r>
    </w:p>
    <w:p w14:paraId="00000096" w14:textId="77777777" w:rsidR="001D4225" w:rsidRDefault="00DA4E6F">
      <w:pPr>
        <w:numPr>
          <w:ilvl w:val="0"/>
          <w:numId w:val="11"/>
        </w:numPr>
      </w:pPr>
      <w:r>
        <w:t>Стандартизированные ответы (</w:t>
      </w:r>
      <w:proofErr w:type="spellStart"/>
      <w:r>
        <w:t>ok</w:t>
      </w:r>
      <w:proofErr w:type="spellEnd"/>
      <w:r>
        <w:t xml:space="preserve"> / </w:t>
      </w:r>
      <w:proofErr w:type="spellStart"/>
      <w:r>
        <w:t>limit_exceeded</w:t>
      </w:r>
      <w:proofErr w:type="spellEnd"/>
      <w:r>
        <w:t>)</w:t>
      </w:r>
      <w:r>
        <w:br/>
      </w:r>
    </w:p>
    <w:p w14:paraId="00000097" w14:textId="77777777" w:rsidR="001D4225" w:rsidRDefault="00DA4E6F">
      <w:pPr>
        <w:numPr>
          <w:ilvl w:val="0"/>
          <w:numId w:val="11"/>
        </w:numPr>
        <w:spacing w:after="240"/>
      </w:pPr>
      <w:r>
        <w:t>Логирование списаний</w:t>
      </w:r>
      <w:r>
        <w:br/>
        <w:t xml:space="preserve"> </w:t>
      </w:r>
      <w:r>
        <w:rPr>
          <w:b/>
          <w:bCs/>
        </w:rPr>
        <w:t>Трудоёмкость: 1 день</w:t>
      </w:r>
      <w:r>
        <w:rPr>
          <w:b/>
          <w:bCs/>
        </w:rPr>
        <w:br/>
      </w:r>
    </w:p>
    <w:p w14:paraId="00000098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7" w:name="_436da1ezok8h" w:colFirst="0" w:colLast="0"/>
      <w:bookmarkEnd w:id="27"/>
      <w:r>
        <w:rPr>
          <w:b/>
          <w:bCs/>
          <w:sz w:val="22"/>
          <w:szCs w:val="22"/>
        </w:rPr>
        <w:lastRenderedPageBreak/>
        <w:t>4. Защита от гонок и двойных списаний</w:t>
      </w:r>
    </w:p>
    <w:p w14:paraId="00000099" w14:textId="77777777" w:rsidR="001D4225" w:rsidRDefault="00DA4E6F">
      <w:pPr>
        <w:numPr>
          <w:ilvl w:val="0"/>
          <w:numId w:val="20"/>
        </w:numPr>
        <w:spacing w:before="240"/>
      </w:pPr>
      <w:r>
        <w:t xml:space="preserve">Идемпотентность через </w:t>
      </w:r>
      <w:proofErr w:type="spellStart"/>
      <w:r>
        <w:t>request_id</w:t>
      </w:r>
      <w:proofErr w:type="spellEnd"/>
      <w:r>
        <w:br/>
      </w:r>
    </w:p>
    <w:p w14:paraId="0000009A" w14:textId="77777777" w:rsidR="001D4225" w:rsidRDefault="00DA4E6F">
      <w:pPr>
        <w:numPr>
          <w:ilvl w:val="0"/>
          <w:numId w:val="20"/>
        </w:numPr>
      </w:pPr>
      <w:r>
        <w:t>Уникальные ограничения</w:t>
      </w:r>
      <w:r>
        <w:br/>
      </w:r>
    </w:p>
    <w:p w14:paraId="0000009B" w14:textId="77777777" w:rsidR="001D4225" w:rsidRDefault="00DA4E6F">
      <w:pPr>
        <w:numPr>
          <w:ilvl w:val="0"/>
          <w:numId w:val="20"/>
        </w:numPr>
        <w:spacing w:after="240"/>
      </w:pPr>
      <w:r>
        <w:t>Транзакции (</w:t>
      </w:r>
      <w:proofErr w:type="spellStart"/>
      <w:r>
        <w:t>select_for_update</w:t>
      </w:r>
      <w:proofErr w:type="spellEnd"/>
      <w:r>
        <w:t xml:space="preserve"> / </w:t>
      </w:r>
      <w:proofErr w:type="spellStart"/>
      <w:r>
        <w:t>atomic</w:t>
      </w:r>
      <w:proofErr w:type="spellEnd"/>
      <w:r>
        <w:t>)</w:t>
      </w:r>
      <w:r>
        <w:br/>
        <w:t xml:space="preserve"> </w:t>
      </w:r>
      <w:r>
        <w:rPr>
          <w:b/>
          <w:bCs/>
        </w:rPr>
        <w:t>Трудоёмкость: 1 день</w:t>
      </w:r>
      <w:r>
        <w:rPr>
          <w:b/>
          <w:bCs/>
        </w:rPr>
        <w:br/>
      </w:r>
    </w:p>
    <w:p w14:paraId="0000009C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8" w:name="_nkh9yjiqhipz" w:colFirst="0" w:colLast="0"/>
      <w:bookmarkEnd w:id="28"/>
      <w:r>
        <w:rPr>
          <w:b/>
          <w:bCs/>
          <w:sz w:val="22"/>
          <w:szCs w:val="22"/>
        </w:rPr>
        <w:t>5. Тестирование</w:t>
      </w:r>
    </w:p>
    <w:p w14:paraId="0000009D" w14:textId="77777777" w:rsidR="001D4225" w:rsidRDefault="00DA4E6F">
      <w:pPr>
        <w:numPr>
          <w:ilvl w:val="0"/>
          <w:numId w:val="31"/>
        </w:numPr>
        <w:spacing w:before="240"/>
      </w:pPr>
      <w:r>
        <w:t>Unit тесты тарифов</w:t>
      </w:r>
      <w:r>
        <w:br/>
      </w:r>
    </w:p>
    <w:p w14:paraId="0000009E" w14:textId="77777777" w:rsidR="001D4225" w:rsidRDefault="00DA4E6F">
      <w:pPr>
        <w:numPr>
          <w:ilvl w:val="0"/>
          <w:numId w:val="31"/>
        </w:numPr>
      </w:pPr>
      <w:r>
        <w:t>Тесты периодов</w:t>
      </w:r>
      <w:r>
        <w:br/>
      </w:r>
    </w:p>
    <w:p w14:paraId="0000009F" w14:textId="77777777" w:rsidR="001D4225" w:rsidRDefault="00DA4E6F">
      <w:pPr>
        <w:numPr>
          <w:ilvl w:val="0"/>
          <w:numId w:val="31"/>
        </w:numPr>
      </w:pPr>
      <w:r>
        <w:t xml:space="preserve">Тесты </w:t>
      </w:r>
      <w:proofErr w:type="spellStart"/>
      <w:r>
        <w:t>trial</w:t>
      </w:r>
      <w:proofErr w:type="spellEnd"/>
      <w:r>
        <w:t xml:space="preserve"> day1/day2</w:t>
      </w:r>
      <w:r>
        <w:br/>
      </w:r>
    </w:p>
    <w:p w14:paraId="000000A0" w14:textId="77777777" w:rsidR="001D4225" w:rsidRDefault="00DA4E6F">
      <w:pPr>
        <w:numPr>
          <w:ilvl w:val="0"/>
          <w:numId w:val="31"/>
        </w:numPr>
        <w:spacing w:after="240"/>
      </w:pPr>
      <w:r>
        <w:t xml:space="preserve">Тесты </w:t>
      </w:r>
      <w:proofErr w:type="spellStart"/>
      <w:r>
        <w:t>upgrade</w:t>
      </w:r>
      <w:proofErr w:type="spellEnd"/>
      <w:r>
        <w:t>/</w:t>
      </w:r>
      <w:proofErr w:type="spellStart"/>
      <w:r>
        <w:t>downgrad</w:t>
      </w:r>
      <w:r>
        <w:t>e</w:t>
      </w:r>
      <w:proofErr w:type="spellEnd"/>
      <w:r>
        <w:br/>
        <w:t xml:space="preserve"> </w:t>
      </w:r>
      <w:r>
        <w:rPr>
          <w:b/>
          <w:bCs/>
        </w:rPr>
        <w:t>Трудоёмкость: 1 день</w:t>
      </w:r>
      <w:r>
        <w:rPr>
          <w:b/>
          <w:bCs/>
        </w:rPr>
        <w:br/>
      </w:r>
    </w:p>
    <w:p w14:paraId="000000A1" w14:textId="77777777" w:rsidR="001D4225" w:rsidRDefault="00DA4E6F">
      <w:r>
        <w:pict w14:anchorId="2398E34F">
          <v:rect id="_x0000_i1025" style="width:0;height:1.5pt" o:hralign="center" o:hrstd="t" o:hr="t" fillcolor="#a0a0a0" stroked="f"/>
        </w:pict>
      </w:r>
    </w:p>
    <w:p w14:paraId="000000A2" w14:textId="77777777" w:rsidR="001D4225" w:rsidRDefault="00DA4E6F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9" w:name="_wb2cgio4lfp8" w:colFirst="0" w:colLast="0"/>
      <w:bookmarkEnd w:id="29"/>
      <w:r>
        <w:rPr>
          <w:b/>
          <w:bCs/>
          <w:sz w:val="22"/>
          <w:szCs w:val="22"/>
        </w:rPr>
        <w:t xml:space="preserve">6. Приведение контейнера к </w:t>
      </w:r>
      <w:proofErr w:type="spellStart"/>
      <w:r>
        <w:rPr>
          <w:b/>
          <w:bCs/>
          <w:sz w:val="22"/>
          <w:szCs w:val="22"/>
        </w:rPr>
        <w:t>production</w:t>
      </w:r>
      <w:proofErr w:type="spellEnd"/>
      <w:r>
        <w:rPr>
          <w:b/>
          <w:bCs/>
          <w:sz w:val="22"/>
          <w:szCs w:val="22"/>
        </w:rPr>
        <w:t>-состоянию</w:t>
      </w:r>
    </w:p>
    <w:p w14:paraId="000000A3" w14:textId="77777777" w:rsidR="001D4225" w:rsidRDefault="00DA4E6F">
      <w:pPr>
        <w:numPr>
          <w:ilvl w:val="0"/>
          <w:numId w:val="5"/>
        </w:numPr>
        <w:spacing w:before="240"/>
      </w:pPr>
      <w:r>
        <w:t xml:space="preserve">Исправление </w:t>
      </w:r>
      <w:proofErr w:type="spellStart"/>
      <w:r>
        <w:t>Dockerfile</w:t>
      </w:r>
      <w:proofErr w:type="spellEnd"/>
      <w:r>
        <w:t xml:space="preserve"> под </w:t>
      </w:r>
      <w:proofErr w:type="spellStart"/>
      <w:r>
        <w:t>Django</w:t>
      </w:r>
      <w:proofErr w:type="spellEnd"/>
      <w:r>
        <w:br/>
      </w:r>
    </w:p>
    <w:p w14:paraId="000000A4" w14:textId="77777777" w:rsidR="001D4225" w:rsidRDefault="00DA4E6F">
      <w:pPr>
        <w:numPr>
          <w:ilvl w:val="0"/>
          <w:numId w:val="5"/>
        </w:numPr>
      </w:pPr>
      <w:r>
        <w:t>Проверка сборки</w:t>
      </w:r>
      <w:r>
        <w:br/>
      </w:r>
    </w:p>
    <w:p w14:paraId="000000A5" w14:textId="77777777" w:rsidR="001D4225" w:rsidRDefault="00DA4E6F">
      <w:pPr>
        <w:numPr>
          <w:ilvl w:val="0"/>
          <w:numId w:val="5"/>
        </w:numPr>
        <w:spacing w:after="240"/>
      </w:pPr>
      <w:r>
        <w:t>Проверка запуска</w:t>
      </w:r>
      <w:r>
        <w:br/>
        <w:t xml:space="preserve"> </w:t>
      </w:r>
      <w:r>
        <w:rPr>
          <w:b/>
          <w:bCs/>
        </w:rPr>
        <w:t>Трудоёмкость: 1 день</w:t>
      </w:r>
      <w:r>
        <w:rPr>
          <w:b/>
          <w:bCs/>
        </w:rPr>
        <w:br/>
      </w:r>
    </w:p>
    <w:p w14:paraId="000000A6" w14:textId="77777777" w:rsidR="001D4225" w:rsidRDefault="00DA4E6F">
      <w:r>
        <w:pict w14:anchorId="5E9F2E59">
          <v:rect id="_x0000_i1026" style="width:0;height:1.5pt" o:hralign="center" o:hrstd="t" o:hr="t" fillcolor="#a0a0a0" stroked="f"/>
        </w:pict>
      </w:r>
    </w:p>
    <w:p w14:paraId="000000A7" w14:textId="77777777" w:rsidR="001D4225" w:rsidRDefault="00DA4E6F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0" w:name="_qm74c73zmn8q" w:colFirst="0" w:colLast="0"/>
      <w:bookmarkEnd w:id="30"/>
      <w:r>
        <w:rPr>
          <w:b/>
          <w:bCs/>
          <w:sz w:val="22"/>
          <w:szCs w:val="22"/>
        </w:rPr>
        <w:t>Итого</w:t>
      </w:r>
    </w:p>
    <w:p w14:paraId="000000AA" w14:textId="7B8AB6F5" w:rsidR="001D4225" w:rsidRDefault="00DA4E6F" w:rsidP="00204C22">
      <w:pPr>
        <w:spacing w:before="240" w:after="240"/>
        <w:rPr>
          <w:b/>
          <w:bCs/>
        </w:rPr>
      </w:pPr>
      <w:r>
        <w:t xml:space="preserve">Общая трудоёмкость: </w:t>
      </w:r>
      <w:r>
        <w:rPr>
          <w:b/>
          <w:bCs/>
        </w:rPr>
        <w:t>6 человеко-дней</w:t>
      </w:r>
      <w:bookmarkStart w:id="31" w:name="_9yxi4npc6xqf" w:colFirst="0" w:colLast="0"/>
      <w:bookmarkEnd w:id="31"/>
    </w:p>
    <w:p w14:paraId="000000AC" w14:textId="77777777" w:rsidR="001D4225" w:rsidRDefault="00DA4E6F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2" w:name="_3twtmxqdilv0" w:colFirst="0" w:colLast="0"/>
      <w:bookmarkEnd w:id="32"/>
      <w:r>
        <w:rPr>
          <w:b/>
          <w:bCs/>
          <w:sz w:val="22"/>
          <w:szCs w:val="22"/>
        </w:rPr>
        <w:t>Ч</w:t>
      </w:r>
      <w:r>
        <w:rPr>
          <w:b/>
          <w:bCs/>
          <w:sz w:val="22"/>
          <w:szCs w:val="22"/>
        </w:rPr>
        <w:t>то входит в поставку</w:t>
      </w:r>
    </w:p>
    <w:p w14:paraId="000000AD" w14:textId="77777777" w:rsidR="001D4225" w:rsidRDefault="00DA4E6F">
      <w:pPr>
        <w:numPr>
          <w:ilvl w:val="0"/>
          <w:numId w:val="17"/>
        </w:numPr>
        <w:spacing w:before="240"/>
      </w:pPr>
      <w:r>
        <w:t xml:space="preserve">Обновлённый </w:t>
      </w:r>
      <w:proofErr w:type="spellStart"/>
      <w:r>
        <w:t>purchases</w:t>
      </w:r>
      <w:proofErr w:type="spellEnd"/>
      <w:r>
        <w:t xml:space="preserve"> сервис (модели + миграции + API)</w:t>
      </w:r>
      <w:r>
        <w:br/>
      </w:r>
    </w:p>
    <w:p w14:paraId="000000AE" w14:textId="77777777" w:rsidR="001D4225" w:rsidRDefault="00DA4E6F">
      <w:pPr>
        <w:numPr>
          <w:ilvl w:val="0"/>
          <w:numId w:val="17"/>
        </w:numPr>
      </w:pPr>
      <w:r>
        <w:rPr>
          <w:rFonts w:ascii="Arial Unicode MS" w:eastAsia="Arial Unicode MS" w:hAnsi="Arial Unicode MS" w:cs="Arial Unicode MS"/>
        </w:rPr>
        <w:t xml:space="preserve">Контракт интеграции </w:t>
      </w:r>
      <w:proofErr w:type="spellStart"/>
      <w:r>
        <w:rPr>
          <w:rFonts w:ascii="Arial Unicode MS" w:eastAsia="Arial Unicode MS" w:hAnsi="Arial Unicode MS" w:cs="Arial Unicode MS"/>
        </w:rPr>
        <w:t>purchases</w:t>
      </w:r>
      <w:proofErr w:type="spellEnd"/>
      <w:r>
        <w:rPr>
          <w:rFonts w:ascii="Arial Unicode MS" w:eastAsia="Arial Unicode MS" w:hAnsi="Arial Unicode MS" w:cs="Arial Unicode MS"/>
        </w:rPr>
        <w:t xml:space="preserve"> ↔ </w:t>
      </w:r>
      <w:proofErr w:type="spellStart"/>
      <w:r>
        <w:rPr>
          <w:rFonts w:ascii="Arial Unicode MS" w:eastAsia="Arial Unicode MS" w:hAnsi="Arial Unicode MS" w:cs="Arial Unicode MS"/>
        </w:rPr>
        <w:t>calculations</w:t>
      </w:r>
      <w:proofErr w:type="spellEnd"/>
      <w:r>
        <w:rPr>
          <w:rFonts w:ascii="Arial Unicode MS" w:eastAsia="Arial Unicode MS" w:hAnsi="Arial Unicode MS" w:cs="Arial Unicode MS"/>
        </w:rPr>
        <w:br/>
      </w:r>
    </w:p>
    <w:p w14:paraId="000000AF" w14:textId="77777777" w:rsidR="001D4225" w:rsidRDefault="00DA4E6F">
      <w:pPr>
        <w:numPr>
          <w:ilvl w:val="0"/>
          <w:numId w:val="17"/>
        </w:numPr>
      </w:pPr>
      <w:r>
        <w:lastRenderedPageBreak/>
        <w:t>Чек-лист приёмки</w:t>
      </w:r>
      <w:r>
        <w:br/>
      </w:r>
    </w:p>
    <w:p w14:paraId="000000B0" w14:textId="77777777" w:rsidR="001D4225" w:rsidRDefault="00DA4E6F">
      <w:pPr>
        <w:numPr>
          <w:ilvl w:val="0"/>
          <w:numId w:val="17"/>
        </w:numPr>
      </w:pPr>
      <w:r>
        <w:t>Production-</w:t>
      </w:r>
      <w:proofErr w:type="spellStart"/>
      <w:r>
        <w:t>ready</w:t>
      </w:r>
      <w:proofErr w:type="spellEnd"/>
      <w:r>
        <w:t xml:space="preserve"> контейнер</w:t>
      </w:r>
      <w:r>
        <w:br/>
      </w:r>
    </w:p>
    <w:p w14:paraId="000000B1" w14:textId="77777777" w:rsidR="001D4225" w:rsidRDefault="00DA4E6F">
      <w:pPr>
        <w:numPr>
          <w:ilvl w:val="0"/>
          <w:numId w:val="17"/>
        </w:numPr>
        <w:spacing w:after="240"/>
      </w:pPr>
      <w:r>
        <w:t>Тестовое покрытие основных сценариев</w:t>
      </w:r>
    </w:p>
    <w:p w14:paraId="000000B2" w14:textId="77777777" w:rsidR="001D4225" w:rsidRDefault="00DA4E6F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3" w:name="_uxqqyyvkq5s3" w:colFirst="0" w:colLast="0"/>
      <w:bookmarkEnd w:id="33"/>
      <w:r>
        <w:rPr>
          <w:b/>
          <w:bCs/>
          <w:sz w:val="22"/>
          <w:szCs w:val="22"/>
        </w:rPr>
        <w:t>Срок выполнения</w:t>
      </w:r>
    </w:p>
    <w:p w14:paraId="000000B3" w14:textId="77777777" w:rsidR="001D4225" w:rsidRDefault="00DA4E6F">
      <w:pPr>
        <w:spacing w:before="240" w:after="240"/>
      </w:pPr>
      <w:r>
        <w:t>6 рабочих дней</w:t>
      </w:r>
      <w:r>
        <w:br/>
      </w:r>
    </w:p>
    <w:p w14:paraId="76DBDB9F" w14:textId="089745A1" w:rsidR="00204C22" w:rsidRPr="0046397B" w:rsidRDefault="00204C22" w:rsidP="00204C2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34" w:name="_Hlk223537215"/>
      <w:r>
        <w:rPr>
          <w:rFonts w:eastAsia="Times New Roman"/>
          <w:b/>
          <w:bCs/>
          <w:color w:val="000000"/>
          <w:lang w:val="en-US"/>
        </w:rPr>
        <w:t>7</w:t>
      </w:r>
      <w:r w:rsidRPr="0046397B">
        <w:rPr>
          <w:rFonts w:eastAsia="Times New Roman"/>
          <w:b/>
          <w:bCs/>
          <w:color w:val="000000"/>
          <w:lang w:val="ru-RU"/>
        </w:rPr>
        <w:t>. Подписи и печати Сторон.</w:t>
      </w:r>
    </w:p>
    <w:p w14:paraId="6B8547B0" w14:textId="77777777" w:rsidR="00204C22" w:rsidRPr="0046397B" w:rsidRDefault="00204C22" w:rsidP="00204C2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6397B">
        <w:rPr>
          <w:rFonts w:eastAsia="Times New Roman"/>
          <w:color w:val="000000"/>
          <w:lang w:val="ru-RU"/>
        </w:rPr>
        <w:t> </w:t>
      </w:r>
    </w:p>
    <w:p w14:paraId="731C1E8D" w14:textId="77777777" w:rsidR="00204C22" w:rsidRPr="0046397B" w:rsidRDefault="00204C22" w:rsidP="00204C22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6397B">
        <w:rPr>
          <w:rFonts w:eastAsia="Times New Roman"/>
          <w:b/>
          <w:bCs/>
          <w:color w:val="000000"/>
          <w:lang w:val="ru-RU"/>
        </w:rPr>
        <w:t xml:space="preserve">Исполнитель </w:t>
      </w:r>
      <w:proofErr w:type="spellStart"/>
      <w:r w:rsidRPr="0046397B">
        <w:rPr>
          <w:rFonts w:eastAsia="Times New Roman"/>
          <w:b/>
          <w:bCs/>
          <w:color w:val="000000"/>
          <w:lang w:val="ru-RU"/>
        </w:rPr>
        <w:t>Вистади</w:t>
      </w:r>
      <w:proofErr w:type="spellEnd"/>
      <w:r w:rsidRPr="0046397B">
        <w:rPr>
          <w:rFonts w:eastAsia="Times New Roman"/>
          <w:b/>
          <w:bCs/>
          <w:color w:val="000000"/>
          <w:lang w:val="ru-RU"/>
        </w:rPr>
        <w:t xml:space="preserve"> ООО</w:t>
      </w:r>
    </w:p>
    <w:p w14:paraId="18CCEB8E" w14:textId="77777777" w:rsidR="00204C22" w:rsidRPr="0046397B" w:rsidRDefault="00204C22" w:rsidP="00204C22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46397B">
        <w:rPr>
          <w:rFonts w:eastAsia="Times New Roman"/>
          <w:color w:val="000000"/>
          <w:lang w:val="ru-RU"/>
        </w:rPr>
        <w:t>Директор</w:t>
      </w:r>
      <w:r w:rsidRPr="0046397B">
        <w:rPr>
          <w:rFonts w:eastAsia="Times New Roman"/>
          <w:color w:val="000000"/>
          <w:lang w:val="en-US"/>
        </w:rPr>
        <w:t>:</w:t>
      </w:r>
    </w:p>
    <w:p w14:paraId="08756275" w14:textId="77777777" w:rsidR="00204C22" w:rsidRPr="0046397B" w:rsidRDefault="00204C22" w:rsidP="00204C22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46397B">
        <w:rPr>
          <w:rFonts w:eastAsia="Times New Roman"/>
          <w:color w:val="000000"/>
          <w:lang w:val="en-US"/>
        </w:rPr>
        <w:t>_______________________</w:t>
      </w:r>
      <w:proofErr w:type="gramStart"/>
      <w:r w:rsidRPr="0046397B">
        <w:rPr>
          <w:rFonts w:eastAsia="Times New Roman"/>
          <w:color w:val="000000"/>
          <w:lang w:val="en-US"/>
        </w:rPr>
        <w:t xml:space="preserve">_  </w:t>
      </w:r>
      <w:r w:rsidRPr="0046397B">
        <w:rPr>
          <w:rFonts w:eastAsia="Times New Roman"/>
          <w:b/>
          <w:bCs/>
          <w:color w:val="000000"/>
          <w:lang w:val="ru-RU"/>
        </w:rPr>
        <w:t>Дильдин</w:t>
      </w:r>
      <w:proofErr w:type="gramEnd"/>
      <w:r w:rsidRPr="0046397B">
        <w:rPr>
          <w:rFonts w:eastAsia="Times New Roman"/>
          <w:b/>
          <w:bCs/>
          <w:color w:val="000000"/>
          <w:lang w:val="en-US"/>
        </w:rPr>
        <w:t xml:space="preserve"> </w:t>
      </w:r>
      <w:r w:rsidRPr="0046397B">
        <w:rPr>
          <w:rFonts w:eastAsia="Times New Roman"/>
          <w:b/>
          <w:bCs/>
          <w:color w:val="000000"/>
          <w:lang w:val="ru-RU"/>
        </w:rPr>
        <w:t>В</w:t>
      </w:r>
      <w:r w:rsidRPr="0046397B">
        <w:rPr>
          <w:rFonts w:eastAsia="Times New Roman"/>
          <w:b/>
          <w:bCs/>
          <w:color w:val="000000"/>
          <w:lang w:val="en-US"/>
        </w:rPr>
        <w:t xml:space="preserve">. </w:t>
      </w:r>
      <w:r w:rsidRPr="0046397B">
        <w:rPr>
          <w:rFonts w:eastAsia="Times New Roman"/>
          <w:b/>
          <w:bCs/>
          <w:color w:val="000000"/>
          <w:lang w:val="ru-RU"/>
        </w:rPr>
        <w:t>С</w:t>
      </w:r>
      <w:r w:rsidRPr="0046397B">
        <w:rPr>
          <w:rFonts w:eastAsia="Times New Roman"/>
          <w:b/>
          <w:bCs/>
          <w:color w:val="000000"/>
          <w:lang w:val="en-US"/>
        </w:rPr>
        <w:t>.</w:t>
      </w:r>
    </w:p>
    <w:p w14:paraId="1A4EDB01" w14:textId="77777777" w:rsidR="00204C22" w:rsidRPr="0046397B" w:rsidRDefault="00204C22" w:rsidP="00204C22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46397B">
        <w:rPr>
          <w:rFonts w:eastAsia="Times New Roman"/>
          <w:color w:val="000000"/>
          <w:lang w:val="en-US"/>
        </w:rPr>
        <w:t> </w:t>
      </w:r>
    </w:p>
    <w:p w14:paraId="5E346730" w14:textId="77777777" w:rsidR="00204C22" w:rsidRPr="0046397B" w:rsidRDefault="00204C22" w:rsidP="00204C22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46397B">
        <w:rPr>
          <w:rFonts w:eastAsia="Times New Roman"/>
          <w:b/>
          <w:bCs/>
          <w:color w:val="000000"/>
          <w:lang w:val="ru-RU"/>
        </w:rPr>
        <w:t>Заказчик</w:t>
      </w:r>
      <w:r w:rsidRPr="0046397B">
        <w:rPr>
          <w:rFonts w:eastAsia="Times New Roman"/>
          <w:b/>
          <w:bCs/>
          <w:color w:val="000000"/>
          <w:lang w:val="en-US"/>
        </w:rPr>
        <w:t xml:space="preserve"> ONERY OVERSEAS LIMITED</w:t>
      </w:r>
    </w:p>
    <w:p w14:paraId="1B6794A0" w14:textId="77777777" w:rsidR="00204C22" w:rsidRPr="0046397B" w:rsidRDefault="00204C22" w:rsidP="00204C22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6397B">
        <w:rPr>
          <w:rFonts w:eastAsia="Times New Roman"/>
          <w:color w:val="000000"/>
          <w:lang w:val="ru-RU"/>
        </w:rPr>
        <w:t>Директор:</w:t>
      </w:r>
    </w:p>
    <w:p w14:paraId="6FBD7F16" w14:textId="77777777" w:rsidR="00204C22" w:rsidRPr="0046397B" w:rsidRDefault="00204C22" w:rsidP="00204C22">
      <w:pPr>
        <w:spacing w:after="240"/>
        <w:rPr>
          <w:lang w:val="ru-RU"/>
        </w:rPr>
      </w:pPr>
      <w:r w:rsidRPr="0046397B">
        <w:rPr>
          <w:rFonts w:eastAsia="Times New Roman"/>
          <w:color w:val="000000"/>
          <w:lang w:val="ru-RU"/>
        </w:rPr>
        <w:t>_______________________</w:t>
      </w:r>
      <w:proofErr w:type="gramStart"/>
      <w:r w:rsidRPr="0046397B">
        <w:rPr>
          <w:rFonts w:eastAsia="Times New Roman"/>
          <w:color w:val="000000"/>
          <w:lang w:val="ru-RU"/>
        </w:rPr>
        <w:t xml:space="preserve">_ </w:t>
      </w:r>
      <w:r w:rsidRPr="0046397B">
        <w:rPr>
          <w:rFonts w:eastAsia="Times New Roman"/>
          <w:b/>
          <w:bCs/>
          <w:color w:val="000000"/>
          <w:lang w:val="ru-RU"/>
        </w:rPr>
        <w:t> БУЛИЦИДУ</w:t>
      </w:r>
      <w:proofErr w:type="gramEnd"/>
      <w:r w:rsidRPr="0046397B">
        <w:rPr>
          <w:rFonts w:eastAsia="Times New Roman"/>
          <w:b/>
          <w:bCs/>
          <w:color w:val="000000"/>
          <w:lang w:val="ru-RU"/>
        </w:rPr>
        <w:t xml:space="preserve"> А.</w:t>
      </w:r>
    </w:p>
    <w:bookmarkEnd w:id="34"/>
    <w:p w14:paraId="000000B4" w14:textId="77777777" w:rsidR="001D4225" w:rsidRDefault="001D4225"/>
    <w:sectPr w:rsidR="001D4225">
      <w:head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10D614" w14:textId="77777777" w:rsidR="00DA4E6F" w:rsidRDefault="00DA4E6F" w:rsidP="00204C22">
      <w:pPr>
        <w:spacing w:line="240" w:lineRule="auto"/>
      </w:pPr>
      <w:r>
        <w:separator/>
      </w:r>
    </w:p>
  </w:endnote>
  <w:endnote w:type="continuationSeparator" w:id="0">
    <w:p w14:paraId="0C6FC1CC" w14:textId="77777777" w:rsidR="00DA4E6F" w:rsidRDefault="00DA4E6F" w:rsidP="00204C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 Mono">
    <w:charset w:val="00"/>
    <w:family w:val="auto"/>
    <w:pitch w:val="default"/>
    <w:embedRegular r:id="rId1" w:fontKey="{02364E61-3158-4254-AD02-66445F68D94D}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0402F38B-7148-43E9-9416-0E1B05F8061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39092BA-50E1-4C98-AF62-ACC08E8DCB0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6D2AB" w14:textId="77777777" w:rsidR="00DA4E6F" w:rsidRDefault="00DA4E6F" w:rsidP="00204C22">
      <w:pPr>
        <w:spacing w:line="240" w:lineRule="auto"/>
      </w:pPr>
      <w:r>
        <w:separator/>
      </w:r>
    </w:p>
  </w:footnote>
  <w:footnote w:type="continuationSeparator" w:id="0">
    <w:p w14:paraId="5AC24BFD" w14:textId="77777777" w:rsidR="00DA4E6F" w:rsidRDefault="00DA4E6F" w:rsidP="00204C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7D424" w14:textId="2CDDE56A" w:rsidR="00204C22" w:rsidRPr="0046397B" w:rsidRDefault="00204C22" w:rsidP="00204C22">
    <w:pPr>
      <w:spacing w:line="240" w:lineRule="auto"/>
      <w:jc w:val="right"/>
      <w:rPr>
        <w:rFonts w:eastAsia="Times New Roman"/>
        <w:color w:val="000000"/>
        <w:sz w:val="20"/>
        <w:szCs w:val="20"/>
        <w:lang w:val="en-US"/>
      </w:rPr>
    </w:pPr>
    <w:r w:rsidRPr="0046397B">
      <w:rPr>
        <w:rFonts w:eastAsia="Times New Roman"/>
        <w:color w:val="000000"/>
        <w:sz w:val="20"/>
        <w:szCs w:val="20"/>
        <w:lang w:val="en-US"/>
      </w:rPr>
      <w:t>SE-01-TS0</w:t>
    </w:r>
    <w:r w:rsidRPr="00204C22">
      <w:rPr>
        <w:rFonts w:eastAsia="Times New Roman"/>
        <w:color w:val="000000"/>
        <w:sz w:val="20"/>
        <w:szCs w:val="20"/>
        <w:lang w:val="en-US"/>
      </w:rPr>
      <w:t>8</w:t>
    </w:r>
    <w:r w:rsidRPr="0046397B">
      <w:rPr>
        <w:rFonts w:eastAsia="Times New Roman"/>
        <w:color w:val="000000"/>
        <w:sz w:val="20"/>
        <w:szCs w:val="20"/>
        <w:lang w:val="en-US"/>
      </w:rPr>
      <w:t xml:space="preserve"> </w:t>
    </w:r>
    <w:r>
      <w:rPr>
        <w:rFonts w:eastAsia="Times New Roman"/>
        <w:color w:val="000000"/>
        <w:sz w:val="20"/>
        <w:szCs w:val="20"/>
        <w:lang w:val="en-US"/>
      </w:rPr>
      <w:t>P</w:t>
    </w:r>
    <w:r w:rsidRPr="00204C22">
      <w:rPr>
        <w:rFonts w:eastAsia="Times New Roman"/>
        <w:color w:val="000000"/>
        <w:sz w:val="20"/>
        <w:szCs w:val="20"/>
        <w:lang w:val="en-US"/>
      </w:rPr>
      <w:t xml:space="preserve">urchases </w:t>
    </w:r>
    <w:proofErr w:type="spellStart"/>
    <w:r w:rsidRPr="00204C22">
      <w:rPr>
        <w:rFonts w:eastAsia="Times New Roman"/>
        <w:color w:val="000000"/>
        <w:sz w:val="20"/>
        <w:szCs w:val="20"/>
        <w:lang w:val="en-US"/>
      </w:rPr>
      <w:t>под</w:t>
    </w:r>
    <w:proofErr w:type="spellEnd"/>
    <w:r w:rsidRPr="00204C22">
      <w:rPr>
        <w:rFonts w:eastAsia="Times New Roman"/>
        <w:color w:val="000000"/>
        <w:sz w:val="20"/>
        <w:szCs w:val="20"/>
        <w:lang w:val="en-US"/>
      </w:rPr>
      <w:t xml:space="preserve"> </w:t>
    </w:r>
    <w:proofErr w:type="spellStart"/>
    <w:r w:rsidRPr="00204C22">
      <w:rPr>
        <w:rFonts w:eastAsia="Times New Roman"/>
        <w:color w:val="000000"/>
        <w:sz w:val="20"/>
        <w:szCs w:val="20"/>
        <w:lang w:val="en-US"/>
      </w:rPr>
      <w:t>тарифную</w:t>
    </w:r>
    <w:proofErr w:type="spellEnd"/>
    <w:r w:rsidRPr="00204C22">
      <w:rPr>
        <w:rFonts w:eastAsia="Times New Roman"/>
        <w:color w:val="000000"/>
        <w:sz w:val="20"/>
        <w:szCs w:val="20"/>
        <w:lang w:val="en-US"/>
      </w:rPr>
      <w:t xml:space="preserve"> </w:t>
    </w:r>
    <w:proofErr w:type="spellStart"/>
    <w:r w:rsidRPr="00204C22">
      <w:rPr>
        <w:rFonts w:eastAsia="Times New Roman"/>
        <w:color w:val="000000"/>
        <w:sz w:val="20"/>
        <w:szCs w:val="20"/>
        <w:lang w:val="en-US"/>
      </w:rPr>
      <w:t>модель</w:t>
    </w:r>
    <w:proofErr w:type="spellEnd"/>
    <w:r w:rsidRPr="00204C22">
      <w:rPr>
        <w:rFonts w:eastAsia="Times New Roman"/>
        <w:color w:val="000000"/>
        <w:sz w:val="20"/>
        <w:szCs w:val="20"/>
        <w:lang w:val="en-US"/>
      </w:rPr>
      <w:t xml:space="preserve"> </w:t>
    </w:r>
    <w:proofErr w:type="spellStart"/>
    <w:r w:rsidRPr="00204C22">
      <w:rPr>
        <w:rFonts w:eastAsia="Times New Roman"/>
        <w:color w:val="000000"/>
        <w:sz w:val="20"/>
        <w:szCs w:val="20"/>
        <w:lang w:val="en-US"/>
      </w:rPr>
      <w:t>MoodBoss</w:t>
    </w:r>
    <w:proofErr w:type="spellEnd"/>
  </w:p>
  <w:p w14:paraId="53722223" w14:textId="77777777" w:rsidR="00204C22" w:rsidRPr="0046397B" w:rsidRDefault="00204C22" w:rsidP="00204C22">
    <w:pPr>
      <w:spacing w:line="240" w:lineRule="auto"/>
      <w:jc w:val="right"/>
      <w:rPr>
        <w:rFonts w:ascii="Times New Roman" w:eastAsia="Times New Roman" w:hAnsi="Times New Roman" w:cs="Times New Roman"/>
        <w:sz w:val="24"/>
        <w:szCs w:val="24"/>
        <w:lang w:val="ru-RU"/>
      </w:rPr>
    </w:pPr>
    <w:r w:rsidRPr="0046397B">
      <w:rPr>
        <w:rFonts w:eastAsia="Times New Roman"/>
        <w:color w:val="000000"/>
        <w:sz w:val="20"/>
        <w:szCs w:val="20"/>
        <w:lang w:val="ru-RU"/>
      </w:rPr>
      <w:t>к Договору № 25042501 от «24» апреля 2025 г.</w:t>
    </w:r>
  </w:p>
  <w:p w14:paraId="5C947B9E" w14:textId="77777777" w:rsidR="00204C22" w:rsidRPr="0046397B" w:rsidRDefault="00204C22" w:rsidP="00204C22">
    <w:pPr>
      <w:spacing w:line="240" w:lineRule="auto"/>
      <w:jc w:val="right"/>
      <w:rPr>
        <w:rFonts w:ascii="Times New Roman" w:eastAsia="Times New Roman" w:hAnsi="Times New Roman" w:cs="Times New Roman"/>
        <w:sz w:val="24"/>
        <w:szCs w:val="24"/>
        <w:lang w:val="ru-RU"/>
      </w:rPr>
    </w:pPr>
    <w:r w:rsidRPr="0046397B">
      <w:rPr>
        <w:rFonts w:eastAsia="Times New Roman"/>
        <w:color w:val="000000"/>
        <w:sz w:val="20"/>
        <w:szCs w:val="20"/>
        <w:lang w:val="ru-RU"/>
      </w:rPr>
      <w:t> </w:t>
    </w:r>
  </w:p>
  <w:p w14:paraId="7882E897" w14:textId="77777777" w:rsidR="00204C22" w:rsidRPr="00204C22" w:rsidRDefault="00204C22">
    <w:pPr>
      <w:pStyle w:val="a5"/>
      <w:rPr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734DE"/>
    <w:multiLevelType w:val="multilevel"/>
    <w:tmpl w:val="DA963F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F7D73A3"/>
    <w:multiLevelType w:val="multilevel"/>
    <w:tmpl w:val="ED461A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4B35E59"/>
    <w:multiLevelType w:val="multilevel"/>
    <w:tmpl w:val="7C761A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6EC13AC"/>
    <w:multiLevelType w:val="multilevel"/>
    <w:tmpl w:val="B652ED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6F73FE5"/>
    <w:multiLevelType w:val="multilevel"/>
    <w:tmpl w:val="DD5C96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9EC34E0"/>
    <w:multiLevelType w:val="multilevel"/>
    <w:tmpl w:val="6876E7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28D2FAF"/>
    <w:multiLevelType w:val="multilevel"/>
    <w:tmpl w:val="208055F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4FB6384"/>
    <w:multiLevelType w:val="multilevel"/>
    <w:tmpl w:val="2BC8E9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BD11DFA"/>
    <w:multiLevelType w:val="multilevel"/>
    <w:tmpl w:val="730C1D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FFD3E5E"/>
    <w:multiLevelType w:val="multilevel"/>
    <w:tmpl w:val="D9763D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7916269"/>
    <w:multiLevelType w:val="multilevel"/>
    <w:tmpl w:val="59E2CB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7FB679B"/>
    <w:multiLevelType w:val="multilevel"/>
    <w:tmpl w:val="CA1E70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C233F5E"/>
    <w:multiLevelType w:val="multilevel"/>
    <w:tmpl w:val="677EE4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1DA7FA6"/>
    <w:multiLevelType w:val="multilevel"/>
    <w:tmpl w:val="A9908BA4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4884EC1"/>
    <w:multiLevelType w:val="multilevel"/>
    <w:tmpl w:val="1806F5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4504715B"/>
    <w:multiLevelType w:val="multilevel"/>
    <w:tmpl w:val="247CFCF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4D807630"/>
    <w:multiLevelType w:val="multilevel"/>
    <w:tmpl w:val="D130DB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DD4733D"/>
    <w:multiLevelType w:val="multilevel"/>
    <w:tmpl w:val="62B403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4FE71448"/>
    <w:multiLevelType w:val="multilevel"/>
    <w:tmpl w:val="62A0F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40E5440"/>
    <w:multiLevelType w:val="multilevel"/>
    <w:tmpl w:val="AE08F7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5113293"/>
    <w:multiLevelType w:val="multilevel"/>
    <w:tmpl w:val="D86EB3A6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59E278C0"/>
    <w:multiLevelType w:val="multilevel"/>
    <w:tmpl w:val="582C2B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5E580E0B"/>
    <w:multiLevelType w:val="multilevel"/>
    <w:tmpl w:val="C80048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64FD1C1D"/>
    <w:multiLevelType w:val="multilevel"/>
    <w:tmpl w:val="75B66A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688E4FEE"/>
    <w:multiLevelType w:val="multilevel"/>
    <w:tmpl w:val="5CC460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6B240153"/>
    <w:multiLevelType w:val="multilevel"/>
    <w:tmpl w:val="19F409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6D6E6C8F"/>
    <w:multiLevelType w:val="multilevel"/>
    <w:tmpl w:val="D5909D66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6F1A1A4C"/>
    <w:multiLevelType w:val="multilevel"/>
    <w:tmpl w:val="025CDC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72F31879"/>
    <w:multiLevelType w:val="multilevel"/>
    <w:tmpl w:val="133406EC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72F57E7F"/>
    <w:multiLevelType w:val="multilevel"/>
    <w:tmpl w:val="684201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73B23359"/>
    <w:multiLevelType w:val="multilevel"/>
    <w:tmpl w:val="4FF849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755F0490"/>
    <w:multiLevelType w:val="multilevel"/>
    <w:tmpl w:val="4A3C365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7E2760FF"/>
    <w:multiLevelType w:val="multilevel"/>
    <w:tmpl w:val="DDFCC2C0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31"/>
  </w:num>
  <w:num w:numId="2">
    <w:abstractNumId w:val="7"/>
  </w:num>
  <w:num w:numId="3">
    <w:abstractNumId w:val="13"/>
  </w:num>
  <w:num w:numId="4">
    <w:abstractNumId w:val="12"/>
  </w:num>
  <w:num w:numId="5">
    <w:abstractNumId w:val="9"/>
  </w:num>
  <w:num w:numId="6">
    <w:abstractNumId w:val="2"/>
  </w:num>
  <w:num w:numId="7">
    <w:abstractNumId w:val="16"/>
  </w:num>
  <w:num w:numId="8">
    <w:abstractNumId w:val="25"/>
  </w:num>
  <w:num w:numId="9">
    <w:abstractNumId w:val="10"/>
  </w:num>
  <w:num w:numId="10">
    <w:abstractNumId w:val="8"/>
  </w:num>
  <w:num w:numId="11">
    <w:abstractNumId w:val="14"/>
  </w:num>
  <w:num w:numId="12">
    <w:abstractNumId w:val="21"/>
  </w:num>
  <w:num w:numId="13">
    <w:abstractNumId w:val="17"/>
  </w:num>
  <w:num w:numId="14">
    <w:abstractNumId w:val="4"/>
  </w:num>
  <w:num w:numId="15">
    <w:abstractNumId w:val="23"/>
  </w:num>
  <w:num w:numId="16">
    <w:abstractNumId w:val="24"/>
  </w:num>
  <w:num w:numId="17">
    <w:abstractNumId w:val="11"/>
  </w:num>
  <w:num w:numId="18">
    <w:abstractNumId w:val="20"/>
  </w:num>
  <w:num w:numId="19">
    <w:abstractNumId w:val="18"/>
  </w:num>
  <w:num w:numId="20">
    <w:abstractNumId w:val="19"/>
  </w:num>
  <w:num w:numId="21">
    <w:abstractNumId w:val="22"/>
  </w:num>
  <w:num w:numId="22">
    <w:abstractNumId w:val="15"/>
  </w:num>
  <w:num w:numId="23">
    <w:abstractNumId w:val="3"/>
  </w:num>
  <w:num w:numId="24">
    <w:abstractNumId w:val="26"/>
  </w:num>
  <w:num w:numId="25">
    <w:abstractNumId w:val="29"/>
  </w:num>
  <w:num w:numId="26">
    <w:abstractNumId w:val="5"/>
  </w:num>
  <w:num w:numId="27">
    <w:abstractNumId w:val="27"/>
  </w:num>
  <w:num w:numId="28">
    <w:abstractNumId w:val="1"/>
  </w:num>
  <w:num w:numId="29">
    <w:abstractNumId w:val="30"/>
  </w:num>
  <w:num w:numId="30">
    <w:abstractNumId w:val="6"/>
  </w:num>
  <w:num w:numId="31">
    <w:abstractNumId w:val="0"/>
  </w:num>
  <w:num w:numId="32">
    <w:abstractNumId w:val="32"/>
  </w:num>
  <w:num w:numId="33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4225"/>
    <w:rsid w:val="001D4225"/>
    <w:rsid w:val="00204C22"/>
    <w:rsid w:val="00DA4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AE50E9"/>
  <w15:docId w15:val="{D8953D4F-E826-4206-BEBB-9F977203B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204C22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4C22"/>
  </w:style>
  <w:style w:type="paragraph" w:styleId="a7">
    <w:name w:val="footer"/>
    <w:basedOn w:val="a"/>
    <w:link w:val="a8"/>
    <w:uiPriority w:val="99"/>
    <w:unhideWhenUsed/>
    <w:rsid w:val="00204C22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4C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996</Words>
  <Characters>5679</Characters>
  <Application>Microsoft Office Word</Application>
  <DocSecurity>0</DocSecurity>
  <Lines>47</Lines>
  <Paragraphs>13</Paragraphs>
  <ScaleCrop>false</ScaleCrop>
  <Company/>
  <LinksUpToDate>false</LinksUpToDate>
  <CharactersWithSpaces>6662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Виталий Дильдин</cp:lastModifiedBy>
  <cp:revision>2</cp:revision>
  <dcterms:created xsi:type="dcterms:W3CDTF">2026-03-05T14:29:00Z</dcterms:created>
  <dcterms:modified xsi:type="dcterms:W3CDTF">2026-03-05T14:29:00Z</dcterms:modified>
</cp:coreProperties>
</file>